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CF558" w14:textId="1D9CB0D4" w:rsidR="00B2502C" w:rsidRDefault="00B2502C" w:rsidP="00B2502C">
      <w:pPr>
        <w:jc w:val="center"/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97BD0FA" wp14:editId="7E511862">
            <wp:extent cx="1200150" cy="1343025"/>
            <wp:effectExtent l="0" t="0" r="0" b="9525"/>
            <wp:docPr id="1687533266" name="Picture 1" descr="A red and white emblem with a white ea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red and white emblem with a white ea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CE172" w14:textId="13DE88E0" w:rsidR="00B2502C" w:rsidRPr="00EB73AA" w:rsidRDefault="00B2502C" w:rsidP="00B2502C">
      <w:pPr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EB73AA">
        <w:rPr>
          <w:rFonts w:ascii="Times New Roman" w:hAnsi="Times New Roman"/>
          <w:b/>
          <w:bCs/>
          <w:sz w:val="24"/>
          <w:szCs w:val="24"/>
          <w:lang w:val="pl-PL"/>
        </w:rPr>
        <w:t>KOMUNIKAT # 18</w:t>
      </w:r>
    </w:p>
    <w:p w14:paraId="0FC988E9" w14:textId="178A855D" w:rsidR="00B2502C" w:rsidRPr="00EB73AA" w:rsidRDefault="00B2502C" w:rsidP="00EC253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EB73AA">
        <w:rPr>
          <w:rFonts w:ascii="Times New Roman" w:hAnsi="Times New Roman"/>
          <w:b/>
          <w:bCs/>
          <w:sz w:val="24"/>
          <w:szCs w:val="24"/>
          <w:lang w:val="pl-PL"/>
        </w:rPr>
        <w:t>POSIEDZENIE RADY PROGRAMOWEJ</w:t>
      </w:r>
    </w:p>
    <w:p w14:paraId="67560D0E" w14:textId="72BB39A5" w:rsidR="00B2502C" w:rsidRPr="00EB73AA" w:rsidRDefault="00B2502C" w:rsidP="00EC2532">
      <w:pPr>
        <w:pStyle w:val="Title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EB73AA">
        <w:rPr>
          <w:rFonts w:ascii="Times New Roman" w:hAnsi="Times New Roman" w:cs="Times New Roman"/>
          <w:b/>
          <w:bCs/>
          <w:sz w:val="24"/>
          <w:szCs w:val="24"/>
          <w:lang w:val="pl-PL"/>
        </w:rPr>
        <w:t>INSTYTUTU DZIEDZICTWA MYŚLI NARODOWEJ</w:t>
      </w:r>
    </w:p>
    <w:p w14:paraId="4F4B9683" w14:textId="6D4A2A5D" w:rsidR="00B2502C" w:rsidRPr="008F15C0" w:rsidRDefault="00B2502C" w:rsidP="00EC2532">
      <w:pPr>
        <w:pStyle w:val="Subtitle"/>
        <w:jc w:val="center"/>
        <w:rPr>
          <w:rFonts w:ascii="Times New Roman" w:hAnsi="Times New Roman" w:cs="Times New Roman"/>
          <w:b/>
          <w:bCs/>
          <w:color w:val="auto"/>
          <w:lang w:val="pl-PL"/>
        </w:rPr>
      </w:pPr>
      <w:r w:rsidRPr="008F15C0">
        <w:rPr>
          <w:rFonts w:ascii="Times New Roman" w:hAnsi="Times New Roman" w:cs="Times New Roman"/>
          <w:b/>
          <w:bCs/>
          <w:color w:val="auto"/>
          <w:lang w:val="pl-PL"/>
        </w:rPr>
        <w:t>IM. ROMANA DMOWSKIEGO I IGNACEGO JANA PADEREWSKIEGO</w:t>
      </w:r>
    </w:p>
    <w:p w14:paraId="20373398" w14:textId="1E7E1BDD" w:rsidR="00B2502C" w:rsidRDefault="00B2502C" w:rsidP="00EC2532">
      <w:pPr>
        <w:pStyle w:val="Subtitle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pl-PL"/>
        </w:rPr>
      </w:pPr>
      <w:r w:rsidRPr="00EB73AA">
        <w:rPr>
          <w:rFonts w:ascii="Times New Roman" w:hAnsi="Times New Roman" w:cs="Times New Roman"/>
          <w:b/>
          <w:bCs/>
          <w:color w:val="auto"/>
          <w:sz w:val="24"/>
          <w:szCs w:val="24"/>
          <w:lang w:val="pl-PL"/>
        </w:rPr>
        <w:t>12 VII 2023</w:t>
      </w:r>
    </w:p>
    <w:p w14:paraId="4D8EC174" w14:textId="5B586FB2" w:rsidR="008F15C0" w:rsidRDefault="008F15C0" w:rsidP="008F15C0">
      <w:pPr>
        <w:jc w:val="center"/>
        <w:rPr>
          <w:lang w:val="pl-PL"/>
        </w:rPr>
      </w:pPr>
      <w:r>
        <w:rPr>
          <w:noProof/>
          <w14:ligatures w14:val="standardContextual"/>
        </w:rPr>
        <w:drawing>
          <wp:inline distT="0" distB="0" distL="0" distR="0" wp14:anchorId="6AC1DBC0" wp14:editId="5D105DE1">
            <wp:extent cx="1738800" cy="1738800"/>
            <wp:effectExtent l="0" t="0" r="0" b="0"/>
            <wp:docPr id="66915856" name="Picture 2" descr="Obraz zawierający tekst, Czcionka, logo, Grafik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15856" name="Picture 2" descr="Obraz zawierający tekst, Czcionka, logo, Grafika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8800" cy="17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F0E90" w14:textId="086CC50F" w:rsidR="000552A9" w:rsidRDefault="000552A9" w:rsidP="000552A9">
      <w:pPr>
        <w:jc w:val="center"/>
        <w:rPr>
          <w:lang w:val="pl-PL"/>
        </w:rPr>
      </w:pPr>
      <w:r>
        <w:rPr>
          <w:noProof/>
          <w:lang w:val="pl-PL"/>
          <w14:ligatures w14:val="standardContextual"/>
        </w:rPr>
        <w:drawing>
          <wp:inline distT="0" distB="0" distL="0" distR="0" wp14:anchorId="4FD077DC" wp14:editId="6BCE1BE0">
            <wp:extent cx="4474800" cy="3042000"/>
            <wp:effectExtent l="0" t="0" r="2540" b="6350"/>
            <wp:docPr id="1554156787" name="Picture 1" descr="Obraz zawierający ubrania, człowiek, osoba, w pomieszczeniu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156787" name="Picture 1" descr="Obraz zawierający ubrania, człowiek, osoba, w pomieszczeniu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4800" cy="30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3A4F9" w14:textId="3F70F2CA" w:rsidR="000552A9" w:rsidRPr="000552A9" w:rsidRDefault="000552A9" w:rsidP="000552A9">
      <w:pPr>
        <w:spacing w:after="0"/>
        <w:jc w:val="center"/>
        <w:rPr>
          <w:lang w:val="pl-PL"/>
        </w:rPr>
      </w:pPr>
      <w:r>
        <w:rPr>
          <w:lang w:val="pl-PL"/>
        </w:rPr>
        <w:t xml:space="preserve">Posiedzenie Rady Programowej Instytutu Dziedzictwa Myśli Narodowej im. Romana Dmowskiego i Ignacego Jana Paderewskiego – obrady prowadzi prof. dr hab. Jan Żaryn, Dyrektor IDMN (fot. N.N., portal IDMN – </w:t>
      </w:r>
      <w:hyperlink r:id="rId10" w:history="1">
        <w:r w:rsidRPr="00497EB2">
          <w:rPr>
            <w:rStyle w:val="Hyperlink"/>
            <w:lang w:val="pl-PL"/>
          </w:rPr>
          <w:t>www.idmn.pl</w:t>
        </w:r>
      </w:hyperlink>
      <w:r>
        <w:rPr>
          <w:lang w:val="pl-PL"/>
        </w:rPr>
        <w:t xml:space="preserve">) </w:t>
      </w:r>
    </w:p>
    <w:p w14:paraId="3CB5D3B6" w14:textId="3B889604" w:rsidR="00B2502C" w:rsidRPr="00EC2532" w:rsidRDefault="00B2502C" w:rsidP="00723833">
      <w:pPr>
        <w:pStyle w:val="BodyText"/>
        <w:jc w:val="both"/>
        <w:rPr>
          <w:rFonts w:ascii="Times New Roman" w:hAnsi="Times New Roman"/>
          <w:sz w:val="24"/>
          <w:szCs w:val="24"/>
          <w:lang w:val="pl-PL"/>
        </w:rPr>
      </w:pPr>
      <w:r w:rsidRPr="00EC2532">
        <w:rPr>
          <w:rFonts w:ascii="Times New Roman" w:hAnsi="Times New Roman"/>
          <w:sz w:val="24"/>
          <w:szCs w:val="24"/>
          <w:lang w:val="pl-PL"/>
        </w:rPr>
        <w:lastRenderedPageBreak/>
        <w:t xml:space="preserve">W środę, 12 lipca br. </w:t>
      </w:r>
      <w:r w:rsidR="00302B03">
        <w:rPr>
          <w:rFonts w:ascii="Times New Roman" w:hAnsi="Times New Roman"/>
          <w:sz w:val="24"/>
          <w:szCs w:val="24"/>
          <w:lang w:val="pl-PL"/>
        </w:rPr>
        <w:t>w</w:t>
      </w:r>
      <w:r w:rsidRPr="00EC2532">
        <w:rPr>
          <w:rFonts w:ascii="Times New Roman" w:hAnsi="Times New Roman"/>
          <w:sz w:val="24"/>
          <w:szCs w:val="24"/>
          <w:lang w:val="pl-PL"/>
        </w:rPr>
        <w:t xml:space="preserve"> Centrum Edukacyjnym Instytutu Dziedzictwa Myśli Narodowej im. Romana Dmowskiego i Ignacego Jana Paderewskiego przy ul. Gen. Władysława Andersa w Warszawie odbyło się </w:t>
      </w:r>
      <w:r w:rsidR="00C90E14" w:rsidRPr="00EC2532">
        <w:rPr>
          <w:rFonts w:ascii="Times New Roman" w:hAnsi="Times New Roman"/>
          <w:sz w:val="24"/>
          <w:szCs w:val="24"/>
          <w:lang w:val="pl-PL"/>
        </w:rPr>
        <w:t>posiedzenie</w:t>
      </w:r>
      <w:r w:rsidRPr="00EC2532">
        <w:rPr>
          <w:rFonts w:ascii="Times New Roman" w:hAnsi="Times New Roman"/>
          <w:sz w:val="24"/>
          <w:szCs w:val="24"/>
          <w:lang w:val="pl-PL"/>
        </w:rPr>
        <w:t xml:space="preserve"> Rady P</w:t>
      </w:r>
      <w:r w:rsidR="00C90E14" w:rsidRPr="00EC2532">
        <w:rPr>
          <w:rFonts w:ascii="Times New Roman" w:hAnsi="Times New Roman"/>
          <w:sz w:val="24"/>
          <w:szCs w:val="24"/>
          <w:lang w:val="pl-PL"/>
        </w:rPr>
        <w:t>rogramowej IDMN. Było to ostatnie posiedzenie w kadencji 2020-2023, a równocześnie pierwsze w nowej kadencji 2023-2026.</w:t>
      </w:r>
      <w:r w:rsidR="00AA024F">
        <w:rPr>
          <w:rFonts w:ascii="Times New Roman" w:hAnsi="Times New Roman"/>
          <w:sz w:val="24"/>
          <w:szCs w:val="24"/>
          <w:lang w:val="pl-PL"/>
        </w:rPr>
        <w:t xml:space="preserve"> Instytut został powołany przez prof. Piotra Glińskiego, Ministra Kultury i Dziedzictwa Narodowego w 2020</w:t>
      </w:r>
      <w:r w:rsidR="004C158D">
        <w:rPr>
          <w:rFonts w:ascii="Times New Roman" w:hAnsi="Times New Roman"/>
          <w:sz w:val="24"/>
          <w:szCs w:val="24"/>
          <w:lang w:val="pl-PL"/>
        </w:rPr>
        <w:t>,</w:t>
      </w:r>
      <w:r w:rsidR="00AA024F">
        <w:rPr>
          <w:rFonts w:ascii="Times New Roman" w:hAnsi="Times New Roman"/>
          <w:sz w:val="24"/>
          <w:szCs w:val="24"/>
          <w:lang w:val="pl-PL"/>
        </w:rPr>
        <w:t xml:space="preserve"> a jego dyrektorem jest prof. Jan Żaryn.</w:t>
      </w:r>
    </w:p>
    <w:p w14:paraId="3CCF02C0" w14:textId="01EFF1F8" w:rsidR="00C90E14" w:rsidRDefault="00C90E14" w:rsidP="00723833">
      <w:pPr>
        <w:pStyle w:val="BodyText"/>
        <w:jc w:val="both"/>
        <w:rPr>
          <w:rFonts w:ascii="Times New Roman" w:hAnsi="Times New Roman"/>
          <w:sz w:val="24"/>
          <w:szCs w:val="24"/>
          <w:lang w:val="pl-PL"/>
        </w:rPr>
      </w:pPr>
      <w:r w:rsidRPr="00EC2532">
        <w:rPr>
          <w:rFonts w:ascii="Times New Roman" w:hAnsi="Times New Roman"/>
          <w:sz w:val="24"/>
          <w:szCs w:val="24"/>
          <w:lang w:val="pl-PL"/>
        </w:rPr>
        <w:t>Posiedzenie Rady Programowej otworzył, w formie zdalnej</w:t>
      </w:r>
      <w:r w:rsidR="00EC2532" w:rsidRPr="00EC2532">
        <w:rPr>
          <w:rFonts w:ascii="Times New Roman" w:hAnsi="Times New Roman"/>
          <w:sz w:val="24"/>
          <w:szCs w:val="24"/>
          <w:lang w:val="pl-PL"/>
        </w:rPr>
        <w:t xml:space="preserve"> prof. Stanisław </w:t>
      </w:r>
      <w:proofErr w:type="spellStart"/>
      <w:r w:rsidR="00EC2532" w:rsidRPr="00EC2532">
        <w:rPr>
          <w:rFonts w:ascii="Times New Roman" w:hAnsi="Times New Roman"/>
          <w:sz w:val="24"/>
          <w:szCs w:val="24"/>
          <w:lang w:val="pl-PL"/>
        </w:rPr>
        <w:t>Gebhardt</w:t>
      </w:r>
      <w:proofErr w:type="spellEnd"/>
      <w:r w:rsidR="00EC2532" w:rsidRPr="00EC2532">
        <w:rPr>
          <w:rFonts w:ascii="Times New Roman" w:hAnsi="Times New Roman"/>
          <w:sz w:val="24"/>
          <w:szCs w:val="24"/>
          <w:lang w:val="pl-PL"/>
        </w:rPr>
        <w:t>. W swoim przemówieniu podkreślił znaczenie prac prowadzonych przez Instytut w obszarze polityki historycznej i kulturalnej, jak również w dziedzinie zachowania w pamięci narodowej</w:t>
      </w:r>
      <w:r w:rsidR="00EB73AA">
        <w:rPr>
          <w:rFonts w:ascii="Times New Roman" w:hAnsi="Times New Roman"/>
          <w:sz w:val="24"/>
          <w:szCs w:val="24"/>
          <w:lang w:val="pl-PL"/>
        </w:rPr>
        <w:t>,</w:t>
      </w:r>
      <w:r w:rsidR="00EC2532" w:rsidRPr="00EC2532">
        <w:rPr>
          <w:rFonts w:ascii="Times New Roman" w:hAnsi="Times New Roman"/>
          <w:sz w:val="24"/>
          <w:szCs w:val="24"/>
          <w:lang w:val="pl-PL"/>
        </w:rPr>
        <w:t xml:space="preserve"> dziedzictwa zarówno polskiej myśli narodowej</w:t>
      </w:r>
      <w:r w:rsidR="004C158D">
        <w:rPr>
          <w:rFonts w:ascii="Times New Roman" w:hAnsi="Times New Roman"/>
          <w:sz w:val="24"/>
          <w:szCs w:val="24"/>
          <w:lang w:val="pl-PL"/>
        </w:rPr>
        <w:t>,</w:t>
      </w:r>
      <w:r w:rsidR="00EC2532" w:rsidRPr="00EC2532">
        <w:rPr>
          <w:rFonts w:ascii="Times New Roman" w:hAnsi="Times New Roman"/>
          <w:sz w:val="24"/>
          <w:szCs w:val="24"/>
          <w:lang w:val="pl-PL"/>
        </w:rPr>
        <w:t xml:space="preserve"> jak i polskiego katolicyzmu społecznego. Prof. Jan Żaryn, Dyrektor IDMN, pogratulował prof. </w:t>
      </w:r>
      <w:proofErr w:type="spellStart"/>
      <w:r w:rsidR="00EC2532" w:rsidRPr="00EC2532">
        <w:rPr>
          <w:rFonts w:ascii="Times New Roman" w:hAnsi="Times New Roman"/>
          <w:sz w:val="24"/>
          <w:szCs w:val="24"/>
          <w:lang w:val="pl-PL"/>
        </w:rPr>
        <w:t>Gebhardtowi</w:t>
      </w:r>
      <w:proofErr w:type="spellEnd"/>
      <w:r w:rsidR="00EC2532" w:rsidRPr="00EC2532">
        <w:rPr>
          <w:rFonts w:ascii="Times New Roman" w:hAnsi="Times New Roman"/>
          <w:sz w:val="24"/>
          <w:szCs w:val="24"/>
          <w:lang w:val="pl-PL"/>
        </w:rPr>
        <w:t xml:space="preserve"> otrzymania z rąk Andrzeja Dudy, </w:t>
      </w:r>
      <w:r w:rsidR="00EB73AA">
        <w:rPr>
          <w:rFonts w:ascii="Times New Roman" w:hAnsi="Times New Roman"/>
          <w:sz w:val="24"/>
          <w:szCs w:val="24"/>
          <w:lang w:val="pl-PL"/>
        </w:rPr>
        <w:t>Prezydenta RP, Orderu Orła Białego</w:t>
      </w:r>
      <w:r w:rsidR="00302B03">
        <w:rPr>
          <w:rFonts w:ascii="Times New Roman" w:hAnsi="Times New Roman"/>
          <w:sz w:val="24"/>
          <w:szCs w:val="24"/>
          <w:lang w:val="pl-PL"/>
        </w:rPr>
        <w:t xml:space="preserve"> w dniu 3 maja 2023</w:t>
      </w:r>
      <w:r w:rsidR="00EB73AA">
        <w:rPr>
          <w:rFonts w:ascii="Times New Roman" w:hAnsi="Times New Roman"/>
          <w:sz w:val="24"/>
          <w:szCs w:val="24"/>
          <w:lang w:val="pl-PL"/>
        </w:rPr>
        <w:t>.</w:t>
      </w:r>
      <w:r w:rsidR="000552A9">
        <w:rPr>
          <w:rFonts w:ascii="Times New Roman" w:hAnsi="Times New Roman"/>
          <w:sz w:val="24"/>
          <w:szCs w:val="24"/>
          <w:lang w:val="pl-PL"/>
        </w:rPr>
        <w:t xml:space="preserve"> Następnie przejął prowadzenie posiedzenia.</w:t>
      </w:r>
    </w:p>
    <w:p w14:paraId="029B9012" w14:textId="0AF41B00" w:rsidR="00723833" w:rsidRDefault="00723833" w:rsidP="00723833">
      <w:pPr>
        <w:pStyle w:val="BodyText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Po upływie pierwszej kadencji 2020-2023, decyzją Piotra Glińskiego, Ministra Kultury i Dziedzictw</w:t>
      </w:r>
      <w:r w:rsidR="00302B03">
        <w:rPr>
          <w:rFonts w:ascii="Times New Roman" w:hAnsi="Times New Roman"/>
          <w:sz w:val="24"/>
          <w:szCs w:val="24"/>
          <w:lang w:val="pl-PL"/>
        </w:rPr>
        <w:t>a</w:t>
      </w:r>
      <w:r>
        <w:rPr>
          <w:rFonts w:ascii="Times New Roman" w:hAnsi="Times New Roman"/>
          <w:sz w:val="24"/>
          <w:szCs w:val="24"/>
          <w:lang w:val="pl-PL"/>
        </w:rPr>
        <w:t xml:space="preserve"> Narodowego, na podstawie § 7 art. 2 Statutu Instytutu Dziedzictwa Myśli Narodowej im. Romana Dmowskiego i Ignacego Jana Paderewskiego, przedłużono członkostwo na kadencję 2023-2023 wszystkim osobom zasiadającym w radzie (15 członków). </w:t>
      </w:r>
      <w:r w:rsidR="00302B03">
        <w:rPr>
          <w:rFonts w:ascii="Times New Roman" w:hAnsi="Times New Roman"/>
          <w:sz w:val="24"/>
          <w:szCs w:val="24"/>
          <w:lang w:val="pl-PL"/>
        </w:rPr>
        <w:t>Na posiedzeniu o</w:t>
      </w:r>
      <w:r w:rsidR="005072F9">
        <w:rPr>
          <w:rFonts w:ascii="Times New Roman" w:hAnsi="Times New Roman"/>
          <w:sz w:val="24"/>
          <w:szCs w:val="24"/>
          <w:lang w:val="pl-PL"/>
        </w:rPr>
        <w:t xml:space="preserve">becnych było 10 członków Rady (w tym 2 </w:t>
      </w:r>
      <w:r w:rsidR="000552A9">
        <w:rPr>
          <w:rFonts w:ascii="Times New Roman" w:hAnsi="Times New Roman"/>
          <w:sz w:val="24"/>
          <w:szCs w:val="24"/>
          <w:lang w:val="pl-PL"/>
        </w:rPr>
        <w:t xml:space="preserve">połączonych </w:t>
      </w:r>
      <w:r w:rsidR="005072F9">
        <w:rPr>
          <w:rFonts w:ascii="Times New Roman" w:hAnsi="Times New Roman"/>
          <w:sz w:val="24"/>
          <w:szCs w:val="24"/>
          <w:lang w:val="pl-PL"/>
        </w:rPr>
        <w:t xml:space="preserve">wirtualnie). </w:t>
      </w:r>
      <w:r>
        <w:rPr>
          <w:rFonts w:ascii="Times New Roman" w:hAnsi="Times New Roman"/>
          <w:sz w:val="24"/>
          <w:szCs w:val="24"/>
          <w:lang w:val="pl-PL"/>
        </w:rPr>
        <w:t>Nominacji na następną kadencję nie przyjął Marek Jurek, który tym samym przestał być członkiem Rady Programowej.</w:t>
      </w:r>
    </w:p>
    <w:p w14:paraId="6669FA40" w14:textId="55CC60E2" w:rsidR="005072F9" w:rsidRDefault="005072F9" w:rsidP="00723833">
      <w:pPr>
        <w:pStyle w:val="BodyText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Oto obecny skład Rady Programowej IDMN na kadencję 2023-2026:</w:t>
      </w:r>
    </w:p>
    <w:p w14:paraId="3A4D840E" w14:textId="61C795E8" w:rsidR="005072F9" w:rsidRDefault="005072F9" w:rsidP="00723833">
      <w:pPr>
        <w:pStyle w:val="BodyText"/>
        <w:jc w:val="both"/>
        <w:rPr>
          <w:rFonts w:ascii="Times New Roman" w:hAnsi="Times New Roman"/>
          <w:sz w:val="24"/>
          <w:szCs w:val="24"/>
          <w:lang w:val="pl-PL"/>
        </w:rPr>
      </w:pPr>
      <w:r w:rsidRPr="005072F9">
        <w:rPr>
          <w:rFonts w:ascii="Times New Roman" w:hAnsi="Times New Roman"/>
          <w:b/>
          <w:bCs/>
          <w:sz w:val="24"/>
          <w:szCs w:val="24"/>
          <w:lang w:val="pl-PL"/>
        </w:rPr>
        <w:t xml:space="preserve">prof. Stanisław Mieczysław </w:t>
      </w:r>
      <w:proofErr w:type="spellStart"/>
      <w:r w:rsidRPr="005072F9">
        <w:rPr>
          <w:rFonts w:ascii="Times New Roman" w:hAnsi="Times New Roman"/>
          <w:b/>
          <w:bCs/>
          <w:sz w:val="24"/>
          <w:szCs w:val="24"/>
          <w:lang w:val="pl-PL"/>
        </w:rPr>
        <w:t>Gebhardt</w:t>
      </w:r>
      <w:proofErr w:type="spellEnd"/>
      <w:r>
        <w:rPr>
          <w:rFonts w:ascii="Times New Roman" w:hAnsi="Times New Roman"/>
          <w:sz w:val="24"/>
          <w:szCs w:val="24"/>
          <w:lang w:val="pl-PL"/>
        </w:rPr>
        <w:t xml:space="preserve">, OOB – polski polityk, publicysta i działacz społeczny, </w:t>
      </w:r>
      <w:r w:rsidR="00180000">
        <w:rPr>
          <w:rFonts w:ascii="Times New Roman" w:hAnsi="Times New Roman"/>
          <w:sz w:val="24"/>
          <w:szCs w:val="24"/>
          <w:lang w:val="pl-PL"/>
        </w:rPr>
        <w:t xml:space="preserve">wybitny </w:t>
      </w:r>
      <w:r>
        <w:rPr>
          <w:rFonts w:ascii="Times New Roman" w:hAnsi="Times New Roman"/>
          <w:sz w:val="24"/>
          <w:szCs w:val="24"/>
          <w:lang w:val="pl-PL"/>
        </w:rPr>
        <w:t xml:space="preserve">działacz </w:t>
      </w:r>
      <w:r w:rsidR="00180000">
        <w:rPr>
          <w:rFonts w:ascii="Times New Roman" w:hAnsi="Times New Roman"/>
          <w:sz w:val="24"/>
          <w:szCs w:val="24"/>
          <w:lang w:val="pl-PL"/>
        </w:rPr>
        <w:t xml:space="preserve">międzynarodowych organizacji </w:t>
      </w:r>
      <w:r>
        <w:rPr>
          <w:rFonts w:ascii="Times New Roman" w:hAnsi="Times New Roman"/>
          <w:sz w:val="24"/>
          <w:szCs w:val="24"/>
          <w:lang w:val="pl-PL"/>
        </w:rPr>
        <w:t xml:space="preserve">chrześcijańskiej demokracji </w:t>
      </w:r>
      <w:r w:rsidR="00FC2ADA">
        <w:rPr>
          <w:rFonts w:ascii="Times New Roman" w:hAnsi="Times New Roman"/>
          <w:sz w:val="24"/>
          <w:szCs w:val="24"/>
          <w:lang w:val="pl-PL"/>
        </w:rPr>
        <w:t>(powrócił z emigracji w 1990 r.)</w:t>
      </w:r>
      <w:r w:rsidR="000068AA">
        <w:rPr>
          <w:rFonts w:ascii="Times New Roman" w:hAnsi="Times New Roman"/>
          <w:sz w:val="24"/>
          <w:szCs w:val="24"/>
          <w:lang w:val="pl-PL"/>
        </w:rPr>
        <w:t>.</w:t>
      </w:r>
    </w:p>
    <w:p w14:paraId="05131B5E" w14:textId="2383CED9" w:rsidR="005072F9" w:rsidRDefault="00471742" w:rsidP="00723833">
      <w:pPr>
        <w:pStyle w:val="BodyText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 xml:space="preserve">mec. </w:t>
      </w:r>
      <w:r w:rsidR="005072F9">
        <w:rPr>
          <w:rFonts w:ascii="Times New Roman" w:hAnsi="Times New Roman"/>
          <w:b/>
          <w:bCs/>
          <w:sz w:val="24"/>
          <w:szCs w:val="24"/>
          <w:lang w:val="pl-PL"/>
        </w:rPr>
        <w:t xml:space="preserve">Marian Barański – </w:t>
      </w:r>
      <w:r w:rsidR="005072F9">
        <w:rPr>
          <w:rFonts w:ascii="Times New Roman" w:hAnsi="Times New Roman"/>
          <w:sz w:val="24"/>
          <w:szCs w:val="24"/>
          <w:lang w:val="pl-PL"/>
        </w:rPr>
        <w:t xml:space="preserve">nestor </w:t>
      </w:r>
      <w:r w:rsidR="003B5D0D">
        <w:rPr>
          <w:rFonts w:ascii="Times New Roman" w:hAnsi="Times New Roman"/>
          <w:sz w:val="24"/>
          <w:szCs w:val="24"/>
          <w:lang w:val="pl-PL"/>
        </w:rPr>
        <w:t xml:space="preserve">i organizator </w:t>
      </w:r>
      <w:r w:rsidR="00302B03">
        <w:rPr>
          <w:rFonts w:ascii="Times New Roman" w:hAnsi="Times New Roman"/>
          <w:sz w:val="24"/>
          <w:szCs w:val="24"/>
          <w:lang w:val="pl-PL"/>
        </w:rPr>
        <w:t xml:space="preserve">polskiego </w:t>
      </w:r>
      <w:r w:rsidR="005072F9">
        <w:rPr>
          <w:rFonts w:ascii="Times New Roman" w:hAnsi="Times New Roman"/>
          <w:sz w:val="24"/>
          <w:szCs w:val="24"/>
          <w:lang w:val="pl-PL"/>
        </w:rPr>
        <w:t>ruchu narodo</w:t>
      </w:r>
      <w:r w:rsidR="00B921A2">
        <w:rPr>
          <w:rFonts w:ascii="Times New Roman" w:hAnsi="Times New Roman"/>
          <w:sz w:val="24"/>
          <w:szCs w:val="24"/>
          <w:lang w:val="pl-PL"/>
        </w:rPr>
        <w:t>wego</w:t>
      </w:r>
      <w:r w:rsidR="005072F9">
        <w:rPr>
          <w:rFonts w:ascii="Times New Roman" w:hAnsi="Times New Roman"/>
          <w:sz w:val="24"/>
          <w:szCs w:val="24"/>
          <w:lang w:val="pl-PL"/>
        </w:rPr>
        <w:t>, więzień polityczny PRL</w:t>
      </w:r>
      <w:r>
        <w:rPr>
          <w:rFonts w:ascii="Times New Roman" w:hAnsi="Times New Roman"/>
          <w:sz w:val="24"/>
          <w:szCs w:val="24"/>
          <w:lang w:val="pl-PL"/>
        </w:rPr>
        <w:t xml:space="preserve">, </w:t>
      </w:r>
      <w:r w:rsidR="003B5D0D">
        <w:rPr>
          <w:rFonts w:ascii="Times New Roman" w:hAnsi="Times New Roman"/>
          <w:sz w:val="24"/>
          <w:szCs w:val="24"/>
          <w:lang w:val="pl-PL"/>
        </w:rPr>
        <w:t xml:space="preserve">działacz społeczny, </w:t>
      </w:r>
      <w:r>
        <w:rPr>
          <w:rFonts w:ascii="Times New Roman" w:hAnsi="Times New Roman"/>
          <w:sz w:val="24"/>
          <w:szCs w:val="24"/>
          <w:lang w:val="pl-PL"/>
        </w:rPr>
        <w:t>publicysta</w:t>
      </w:r>
      <w:r w:rsidR="000068AA">
        <w:rPr>
          <w:rFonts w:ascii="Times New Roman" w:hAnsi="Times New Roman"/>
          <w:sz w:val="24"/>
          <w:szCs w:val="24"/>
          <w:lang w:val="pl-PL"/>
        </w:rPr>
        <w:t>.</w:t>
      </w:r>
    </w:p>
    <w:p w14:paraId="3EA715E1" w14:textId="326E7103" w:rsidR="00B921A2" w:rsidRDefault="00B921A2" w:rsidP="00723833">
      <w:pPr>
        <w:pStyle w:val="BodyText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 xml:space="preserve">dr Ewa Katarzyna Czaczkowska – </w:t>
      </w:r>
      <w:r>
        <w:rPr>
          <w:rFonts w:ascii="Times New Roman" w:hAnsi="Times New Roman"/>
          <w:sz w:val="24"/>
          <w:szCs w:val="24"/>
          <w:lang w:val="pl-PL"/>
        </w:rPr>
        <w:t>historyk, dziennikarka</w:t>
      </w:r>
      <w:r w:rsidR="003B5D0D">
        <w:rPr>
          <w:rFonts w:ascii="Times New Roman" w:hAnsi="Times New Roman"/>
          <w:sz w:val="24"/>
          <w:szCs w:val="24"/>
          <w:lang w:val="pl-PL"/>
        </w:rPr>
        <w:t>,</w:t>
      </w:r>
      <w:r>
        <w:rPr>
          <w:rFonts w:ascii="Times New Roman" w:hAnsi="Times New Roman"/>
          <w:sz w:val="24"/>
          <w:szCs w:val="24"/>
          <w:lang w:val="pl-PL"/>
        </w:rPr>
        <w:t xml:space="preserve"> publicystka, </w:t>
      </w:r>
      <w:proofErr w:type="spellStart"/>
      <w:r w:rsidR="003B5D0D">
        <w:rPr>
          <w:rFonts w:ascii="Times New Roman" w:hAnsi="Times New Roman"/>
          <w:sz w:val="24"/>
          <w:szCs w:val="24"/>
          <w:lang w:val="pl-PL"/>
        </w:rPr>
        <w:t>biografistka</w:t>
      </w:r>
      <w:proofErr w:type="spellEnd"/>
      <w:r w:rsidR="003B5D0D">
        <w:rPr>
          <w:rFonts w:ascii="Times New Roman" w:hAnsi="Times New Roman"/>
          <w:sz w:val="24"/>
          <w:szCs w:val="24"/>
          <w:lang w:val="pl-PL"/>
        </w:rPr>
        <w:t xml:space="preserve"> i </w:t>
      </w:r>
      <w:r>
        <w:rPr>
          <w:rFonts w:ascii="Times New Roman" w:hAnsi="Times New Roman"/>
          <w:sz w:val="24"/>
          <w:szCs w:val="24"/>
          <w:lang w:val="pl-PL"/>
        </w:rPr>
        <w:t>autorka książek biograficznych</w:t>
      </w:r>
      <w:r w:rsidR="003B5D0D">
        <w:rPr>
          <w:rFonts w:ascii="Times New Roman" w:hAnsi="Times New Roman"/>
          <w:sz w:val="24"/>
          <w:szCs w:val="24"/>
          <w:lang w:val="pl-PL"/>
        </w:rPr>
        <w:t xml:space="preserve"> (m.in. o </w:t>
      </w:r>
      <w:proofErr w:type="spellStart"/>
      <w:r w:rsidR="003B5D0D">
        <w:rPr>
          <w:rFonts w:ascii="Times New Roman" w:hAnsi="Times New Roman"/>
          <w:sz w:val="24"/>
          <w:szCs w:val="24"/>
          <w:lang w:val="pl-PL"/>
        </w:rPr>
        <w:t>bł</w:t>
      </w:r>
      <w:r w:rsidR="001D0C90">
        <w:rPr>
          <w:rFonts w:ascii="Times New Roman" w:hAnsi="Times New Roman"/>
          <w:sz w:val="24"/>
          <w:szCs w:val="24"/>
          <w:lang w:val="pl-PL"/>
        </w:rPr>
        <w:t>o</w:t>
      </w:r>
      <w:r w:rsidR="003B5D0D">
        <w:rPr>
          <w:rFonts w:ascii="Times New Roman" w:hAnsi="Times New Roman"/>
          <w:sz w:val="24"/>
          <w:szCs w:val="24"/>
          <w:lang w:val="pl-PL"/>
        </w:rPr>
        <w:t>g</w:t>
      </w:r>
      <w:proofErr w:type="spellEnd"/>
      <w:r w:rsidR="003B5D0D">
        <w:rPr>
          <w:rFonts w:ascii="Times New Roman" w:hAnsi="Times New Roman"/>
          <w:sz w:val="24"/>
          <w:szCs w:val="24"/>
          <w:lang w:val="pl-PL"/>
        </w:rPr>
        <w:t xml:space="preserve">. </w:t>
      </w:r>
      <w:r w:rsidR="00302B03">
        <w:rPr>
          <w:rFonts w:ascii="Times New Roman" w:hAnsi="Times New Roman"/>
          <w:sz w:val="24"/>
          <w:szCs w:val="24"/>
          <w:lang w:val="pl-PL"/>
        </w:rPr>
        <w:t>k</w:t>
      </w:r>
      <w:r w:rsidR="003B5D0D">
        <w:rPr>
          <w:rFonts w:ascii="Times New Roman" w:hAnsi="Times New Roman"/>
          <w:sz w:val="24"/>
          <w:szCs w:val="24"/>
          <w:lang w:val="pl-PL"/>
        </w:rPr>
        <w:t xml:space="preserve">s. Stefanie </w:t>
      </w:r>
      <w:r w:rsidR="00302B03">
        <w:rPr>
          <w:rFonts w:ascii="Times New Roman" w:hAnsi="Times New Roman"/>
          <w:sz w:val="24"/>
          <w:szCs w:val="24"/>
          <w:lang w:val="pl-PL"/>
        </w:rPr>
        <w:t xml:space="preserve">Kardynale </w:t>
      </w:r>
      <w:r w:rsidR="003B5D0D">
        <w:rPr>
          <w:rFonts w:ascii="Times New Roman" w:hAnsi="Times New Roman"/>
          <w:sz w:val="24"/>
          <w:szCs w:val="24"/>
          <w:lang w:val="pl-PL"/>
        </w:rPr>
        <w:t>Wyszyńskim, Prymasie Tysiąclecia</w:t>
      </w:r>
      <w:r w:rsidR="00A8035D">
        <w:rPr>
          <w:rFonts w:ascii="Times New Roman" w:hAnsi="Times New Roman"/>
          <w:sz w:val="24"/>
          <w:szCs w:val="24"/>
          <w:lang w:val="pl-PL"/>
        </w:rPr>
        <w:t>)</w:t>
      </w:r>
      <w:r w:rsidR="000068AA">
        <w:rPr>
          <w:rFonts w:ascii="Times New Roman" w:hAnsi="Times New Roman"/>
          <w:sz w:val="24"/>
          <w:szCs w:val="24"/>
          <w:lang w:val="pl-PL"/>
        </w:rPr>
        <w:t>.</w:t>
      </w:r>
    </w:p>
    <w:p w14:paraId="7F6CDBDC" w14:textId="4E8DF67B" w:rsidR="003B5D0D" w:rsidRDefault="003B5D0D" w:rsidP="00723833">
      <w:pPr>
        <w:pStyle w:val="BodyText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 xml:space="preserve">Michał Drozdek </w:t>
      </w:r>
      <w:r>
        <w:rPr>
          <w:rFonts w:ascii="Times New Roman" w:hAnsi="Times New Roman"/>
          <w:sz w:val="24"/>
          <w:szCs w:val="24"/>
          <w:lang w:val="pl-PL"/>
        </w:rPr>
        <w:t xml:space="preserve">– socjolog zarządzania, filozof społeczny, chrześcijański demokrata, działacz społeczny, </w:t>
      </w:r>
      <w:r w:rsidR="00FC2ADA">
        <w:rPr>
          <w:rFonts w:ascii="Times New Roman" w:hAnsi="Times New Roman"/>
          <w:sz w:val="24"/>
          <w:szCs w:val="24"/>
          <w:lang w:val="pl-PL"/>
        </w:rPr>
        <w:t xml:space="preserve">prezes Instytutu Ignacego Paderewskiego, </w:t>
      </w:r>
      <w:r>
        <w:rPr>
          <w:rFonts w:ascii="Times New Roman" w:hAnsi="Times New Roman"/>
          <w:sz w:val="24"/>
          <w:szCs w:val="24"/>
          <w:lang w:val="pl-PL"/>
        </w:rPr>
        <w:t>red. naczelny miesięcznika ,,Now</w:t>
      </w:r>
      <w:r w:rsidR="00FC2ADA">
        <w:rPr>
          <w:rFonts w:ascii="Times New Roman" w:hAnsi="Times New Roman"/>
          <w:sz w:val="24"/>
          <w:szCs w:val="24"/>
          <w:lang w:val="pl-PL"/>
        </w:rPr>
        <w:t>e</w:t>
      </w:r>
      <w:r>
        <w:rPr>
          <w:rFonts w:ascii="Times New Roman" w:hAnsi="Times New Roman"/>
          <w:sz w:val="24"/>
          <w:szCs w:val="24"/>
          <w:lang w:val="pl-PL"/>
        </w:rPr>
        <w:t xml:space="preserve"> Czas</w:t>
      </w:r>
      <w:r w:rsidR="00FC2ADA">
        <w:rPr>
          <w:rFonts w:ascii="Times New Roman" w:hAnsi="Times New Roman"/>
          <w:sz w:val="24"/>
          <w:szCs w:val="24"/>
          <w:lang w:val="pl-PL"/>
        </w:rPr>
        <w:t>y</w:t>
      </w:r>
      <w:r>
        <w:rPr>
          <w:rFonts w:ascii="Times New Roman" w:hAnsi="Times New Roman"/>
          <w:sz w:val="24"/>
          <w:szCs w:val="24"/>
          <w:lang w:val="pl-PL"/>
        </w:rPr>
        <w:t>”</w:t>
      </w:r>
      <w:r w:rsidR="000068AA">
        <w:rPr>
          <w:rFonts w:ascii="Times New Roman" w:hAnsi="Times New Roman"/>
          <w:sz w:val="24"/>
          <w:szCs w:val="24"/>
          <w:lang w:val="pl-PL"/>
        </w:rPr>
        <w:t>.</w:t>
      </w:r>
    </w:p>
    <w:p w14:paraId="58484B6B" w14:textId="66CC816C" w:rsidR="003B5D0D" w:rsidRDefault="003B5D0D" w:rsidP="00723833">
      <w:pPr>
        <w:pStyle w:val="BodyText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>prof. Marian Marek D</w:t>
      </w:r>
      <w:r w:rsidR="00302B03">
        <w:rPr>
          <w:rFonts w:ascii="Times New Roman" w:hAnsi="Times New Roman"/>
          <w:b/>
          <w:bCs/>
          <w:sz w:val="24"/>
          <w:szCs w:val="24"/>
          <w:lang w:val="pl-PL"/>
        </w:rPr>
        <w:t>rozd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 xml:space="preserve">owski – </w:t>
      </w:r>
      <w:r w:rsidRPr="003B5D0D">
        <w:rPr>
          <w:rFonts w:ascii="Times New Roman" w:hAnsi="Times New Roman"/>
          <w:sz w:val="24"/>
          <w:szCs w:val="24"/>
          <w:lang w:val="pl-PL"/>
        </w:rPr>
        <w:t xml:space="preserve">historyk, </w:t>
      </w:r>
      <w:r w:rsidR="00E65039">
        <w:rPr>
          <w:rFonts w:ascii="Times New Roman" w:hAnsi="Times New Roman"/>
          <w:sz w:val="24"/>
          <w:szCs w:val="24"/>
          <w:lang w:val="pl-PL"/>
        </w:rPr>
        <w:t xml:space="preserve">ekonomista, </w:t>
      </w:r>
      <w:proofErr w:type="spellStart"/>
      <w:r w:rsidRPr="003B5D0D">
        <w:rPr>
          <w:rFonts w:ascii="Times New Roman" w:hAnsi="Times New Roman"/>
          <w:sz w:val="24"/>
          <w:szCs w:val="24"/>
          <w:lang w:val="pl-PL"/>
        </w:rPr>
        <w:t>biografista</w:t>
      </w:r>
      <w:proofErr w:type="spellEnd"/>
      <w:r>
        <w:rPr>
          <w:rFonts w:ascii="Times New Roman" w:hAnsi="Times New Roman"/>
          <w:sz w:val="24"/>
          <w:szCs w:val="24"/>
          <w:lang w:val="pl-PL"/>
        </w:rPr>
        <w:t xml:space="preserve"> i</w:t>
      </w:r>
      <w:r w:rsidRPr="003B5D0D">
        <w:rPr>
          <w:rFonts w:ascii="Times New Roman" w:hAnsi="Times New Roman"/>
          <w:sz w:val="24"/>
          <w:szCs w:val="24"/>
          <w:lang w:val="pl-PL"/>
        </w:rPr>
        <w:t xml:space="preserve"> varsavianista,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 xml:space="preserve"> </w:t>
      </w:r>
      <w:r w:rsidR="00E65039">
        <w:rPr>
          <w:rFonts w:ascii="Times New Roman" w:hAnsi="Times New Roman"/>
          <w:sz w:val="24"/>
          <w:szCs w:val="24"/>
          <w:lang w:val="pl-PL"/>
        </w:rPr>
        <w:t xml:space="preserve">działacz </w:t>
      </w:r>
      <w:r w:rsidR="00A8035D">
        <w:rPr>
          <w:rFonts w:ascii="Times New Roman" w:hAnsi="Times New Roman"/>
          <w:sz w:val="24"/>
          <w:szCs w:val="24"/>
          <w:lang w:val="pl-PL"/>
        </w:rPr>
        <w:t>,,</w:t>
      </w:r>
      <w:r w:rsidR="00E65039">
        <w:rPr>
          <w:rFonts w:ascii="Times New Roman" w:hAnsi="Times New Roman"/>
          <w:sz w:val="24"/>
          <w:szCs w:val="24"/>
          <w:lang w:val="pl-PL"/>
        </w:rPr>
        <w:t>Solidarności</w:t>
      </w:r>
      <w:r w:rsidR="00A8035D">
        <w:rPr>
          <w:rFonts w:ascii="Times New Roman" w:hAnsi="Times New Roman"/>
          <w:sz w:val="24"/>
          <w:szCs w:val="24"/>
          <w:lang w:val="pl-PL"/>
        </w:rPr>
        <w:t>”</w:t>
      </w:r>
      <w:r w:rsidR="00E65039">
        <w:rPr>
          <w:rFonts w:ascii="Times New Roman" w:hAnsi="Times New Roman"/>
          <w:sz w:val="24"/>
          <w:szCs w:val="24"/>
          <w:lang w:val="pl-PL"/>
        </w:rPr>
        <w:t xml:space="preserve">, </w:t>
      </w:r>
      <w:r w:rsidR="00A8035D">
        <w:rPr>
          <w:rFonts w:ascii="Times New Roman" w:hAnsi="Times New Roman"/>
          <w:sz w:val="24"/>
          <w:szCs w:val="24"/>
          <w:lang w:val="pl-PL"/>
        </w:rPr>
        <w:t xml:space="preserve">działacz społeczny, </w:t>
      </w:r>
      <w:r>
        <w:rPr>
          <w:rFonts w:ascii="Times New Roman" w:hAnsi="Times New Roman"/>
          <w:sz w:val="24"/>
          <w:szCs w:val="24"/>
          <w:lang w:val="pl-PL"/>
        </w:rPr>
        <w:t xml:space="preserve">profesor </w:t>
      </w:r>
      <w:r w:rsidR="007023D5">
        <w:rPr>
          <w:rFonts w:ascii="Times New Roman" w:hAnsi="Times New Roman"/>
          <w:sz w:val="24"/>
          <w:szCs w:val="24"/>
          <w:lang w:val="pl-PL"/>
        </w:rPr>
        <w:t xml:space="preserve">zwyczajny </w:t>
      </w:r>
      <w:r>
        <w:rPr>
          <w:rFonts w:ascii="Times New Roman" w:hAnsi="Times New Roman"/>
          <w:sz w:val="24"/>
          <w:szCs w:val="24"/>
          <w:lang w:val="pl-PL"/>
        </w:rPr>
        <w:t>nauk humanistycznych</w:t>
      </w:r>
      <w:r w:rsidR="007023D5">
        <w:rPr>
          <w:rFonts w:ascii="Times New Roman" w:hAnsi="Times New Roman"/>
          <w:sz w:val="24"/>
          <w:szCs w:val="24"/>
          <w:lang w:val="pl-PL"/>
        </w:rPr>
        <w:t xml:space="preserve"> w Instytucie Historii </w:t>
      </w:r>
      <w:r w:rsidR="00302B03">
        <w:rPr>
          <w:rFonts w:ascii="Times New Roman" w:hAnsi="Times New Roman"/>
          <w:sz w:val="24"/>
          <w:szCs w:val="24"/>
          <w:lang w:val="pl-PL"/>
        </w:rPr>
        <w:t>Polskiej Akademii Nauk</w:t>
      </w:r>
      <w:r w:rsidR="000068AA">
        <w:rPr>
          <w:rFonts w:ascii="Times New Roman" w:hAnsi="Times New Roman"/>
          <w:sz w:val="24"/>
          <w:szCs w:val="24"/>
          <w:lang w:val="pl-PL"/>
        </w:rPr>
        <w:t>.</w:t>
      </w:r>
    </w:p>
    <w:p w14:paraId="52CB55EE" w14:textId="6C88E271" w:rsidR="00FC2ADA" w:rsidRDefault="00FC2ADA" w:rsidP="00723833">
      <w:pPr>
        <w:pStyle w:val="BodyText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 xml:space="preserve">dr inż. Aleksander Maciej Jabłoński – </w:t>
      </w:r>
      <w:r>
        <w:rPr>
          <w:rFonts w:ascii="Times New Roman" w:hAnsi="Times New Roman"/>
          <w:sz w:val="24"/>
          <w:szCs w:val="24"/>
          <w:lang w:val="pl-PL"/>
        </w:rPr>
        <w:t xml:space="preserve">inżynier </w:t>
      </w:r>
      <w:r w:rsidR="00A8035D">
        <w:rPr>
          <w:rFonts w:ascii="Times New Roman" w:hAnsi="Times New Roman"/>
          <w:sz w:val="24"/>
          <w:szCs w:val="24"/>
          <w:lang w:val="pl-PL"/>
        </w:rPr>
        <w:t>konstruktor budowlany</w:t>
      </w:r>
      <w:r>
        <w:rPr>
          <w:rFonts w:ascii="Times New Roman" w:hAnsi="Times New Roman"/>
          <w:sz w:val="24"/>
          <w:szCs w:val="24"/>
          <w:lang w:val="pl-PL"/>
        </w:rPr>
        <w:t>, mechanik</w:t>
      </w:r>
      <w:r w:rsidR="00302B03">
        <w:rPr>
          <w:rFonts w:ascii="Times New Roman" w:hAnsi="Times New Roman"/>
          <w:sz w:val="24"/>
          <w:szCs w:val="24"/>
          <w:lang w:val="pl-PL"/>
        </w:rPr>
        <w:t>i</w:t>
      </w:r>
      <w:r>
        <w:rPr>
          <w:rFonts w:ascii="Times New Roman" w:hAnsi="Times New Roman"/>
          <w:sz w:val="24"/>
          <w:szCs w:val="24"/>
          <w:lang w:val="pl-PL"/>
        </w:rPr>
        <w:t xml:space="preserve"> i inżynierii kosmicznej, </w:t>
      </w:r>
      <w:r w:rsidR="00A8035D">
        <w:rPr>
          <w:rFonts w:ascii="Times New Roman" w:hAnsi="Times New Roman"/>
          <w:sz w:val="24"/>
          <w:szCs w:val="24"/>
          <w:lang w:val="pl-PL"/>
        </w:rPr>
        <w:t>doktor nauk technicznych</w:t>
      </w:r>
      <w:r w:rsidR="00787D67">
        <w:rPr>
          <w:rFonts w:ascii="Times New Roman" w:hAnsi="Times New Roman"/>
          <w:sz w:val="24"/>
          <w:szCs w:val="24"/>
          <w:lang w:val="pl-PL"/>
        </w:rPr>
        <w:t xml:space="preserve"> (Ph.D.)</w:t>
      </w:r>
      <w:r w:rsidR="001D0C90">
        <w:rPr>
          <w:rFonts w:ascii="Times New Roman" w:hAnsi="Times New Roman"/>
          <w:sz w:val="24"/>
          <w:szCs w:val="24"/>
          <w:lang w:val="pl-PL"/>
        </w:rPr>
        <w:t xml:space="preserve">, </w:t>
      </w:r>
      <w:r w:rsidR="007023D5">
        <w:rPr>
          <w:rFonts w:ascii="Times New Roman" w:hAnsi="Times New Roman"/>
          <w:sz w:val="24"/>
          <w:szCs w:val="24"/>
          <w:lang w:val="pl-PL"/>
        </w:rPr>
        <w:t xml:space="preserve">pracownik laboratoriów rządowych w Kanadzie, </w:t>
      </w:r>
      <w:r w:rsidR="000068AA">
        <w:rPr>
          <w:rFonts w:ascii="Times New Roman" w:hAnsi="Times New Roman"/>
          <w:sz w:val="24"/>
          <w:szCs w:val="24"/>
          <w:lang w:val="pl-PL"/>
        </w:rPr>
        <w:t xml:space="preserve">członek kół chrześcijańsko-narodowych w PRL, </w:t>
      </w:r>
      <w:r w:rsidR="00AF40F7">
        <w:rPr>
          <w:rFonts w:ascii="Times New Roman" w:hAnsi="Times New Roman"/>
          <w:sz w:val="24"/>
          <w:szCs w:val="24"/>
          <w:lang w:val="pl-PL"/>
        </w:rPr>
        <w:t xml:space="preserve">publicysta i </w:t>
      </w:r>
      <w:r w:rsidR="000068AA">
        <w:rPr>
          <w:rFonts w:ascii="Times New Roman" w:hAnsi="Times New Roman"/>
          <w:sz w:val="24"/>
          <w:szCs w:val="24"/>
          <w:lang w:val="pl-PL"/>
        </w:rPr>
        <w:t xml:space="preserve">autor esejów historycznych, </w:t>
      </w:r>
      <w:r w:rsidR="00AF40F7">
        <w:rPr>
          <w:rFonts w:ascii="Times New Roman" w:hAnsi="Times New Roman"/>
          <w:sz w:val="24"/>
          <w:szCs w:val="24"/>
          <w:lang w:val="pl-PL"/>
        </w:rPr>
        <w:t xml:space="preserve">działacz środowisk polonijnych, </w:t>
      </w:r>
      <w:r>
        <w:rPr>
          <w:rFonts w:ascii="Times New Roman" w:hAnsi="Times New Roman"/>
          <w:sz w:val="24"/>
          <w:szCs w:val="24"/>
          <w:lang w:val="pl-PL"/>
        </w:rPr>
        <w:t>prezes Instytutu Naukowego im. Oskara Haleckiego w Kanadzie</w:t>
      </w:r>
      <w:r w:rsidR="001D0C90">
        <w:rPr>
          <w:rFonts w:ascii="Times New Roman" w:hAnsi="Times New Roman"/>
          <w:sz w:val="24"/>
          <w:szCs w:val="24"/>
          <w:lang w:val="pl-PL"/>
        </w:rPr>
        <w:t>,</w:t>
      </w:r>
      <w:r>
        <w:rPr>
          <w:rFonts w:ascii="Times New Roman" w:hAnsi="Times New Roman"/>
          <w:sz w:val="24"/>
          <w:szCs w:val="24"/>
          <w:lang w:val="pl-PL"/>
        </w:rPr>
        <w:t xml:space="preserve"> na emigracji od 1980 r.</w:t>
      </w:r>
    </w:p>
    <w:p w14:paraId="250C6956" w14:textId="5596218C" w:rsidR="00FC2ADA" w:rsidRDefault="00FC2ADA" w:rsidP="00723833">
      <w:pPr>
        <w:pStyle w:val="BodyText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 xml:space="preserve">prof. Krzysztof Kawalec – </w:t>
      </w:r>
      <w:r>
        <w:rPr>
          <w:rFonts w:ascii="Times New Roman" w:hAnsi="Times New Roman"/>
          <w:sz w:val="24"/>
          <w:szCs w:val="24"/>
          <w:lang w:val="pl-PL"/>
        </w:rPr>
        <w:t xml:space="preserve">historyk (specjalista historii </w:t>
      </w:r>
      <w:r w:rsidR="00A8035D">
        <w:rPr>
          <w:rFonts w:ascii="Times New Roman" w:hAnsi="Times New Roman"/>
          <w:sz w:val="24"/>
          <w:szCs w:val="24"/>
          <w:lang w:val="pl-PL"/>
        </w:rPr>
        <w:t xml:space="preserve">myśli politycznej, historii Polski i powszechnej XIX i XX w.), profesor </w:t>
      </w:r>
      <w:r w:rsidR="007023D5">
        <w:rPr>
          <w:rFonts w:ascii="Times New Roman" w:hAnsi="Times New Roman"/>
          <w:sz w:val="24"/>
          <w:szCs w:val="24"/>
          <w:lang w:val="pl-PL"/>
        </w:rPr>
        <w:t xml:space="preserve">zwyczajny </w:t>
      </w:r>
      <w:r w:rsidR="00A8035D">
        <w:rPr>
          <w:rFonts w:ascii="Times New Roman" w:hAnsi="Times New Roman"/>
          <w:sz w:val="24"/>
          <w:szCs w:val="24"/>
          <w:lang w:val="pl-PL"/>
        </w:rPr>
        <w:t xml:space="preserve">Uniwersytetu Wrocławskiego, </w:t>
      </w:r>
      <w:r w:rsidR="00535D16">
        <w:rPr>
          <w:rFonts w:ascii="Times New Roman" w:hAnsi="Times New Roman"/>
          <w:sz w:val="24"/>
          <w:szCs w:val="24"/>
          <w:lang w:val="pl-PL"/>
        </w:rPr>
        <w:t xml:space="preserve">wykładowca akademicki, </w:t>
      </w:r>
      <w:r w:rsidR="00A8035D">
        <w:rPr>
          <w:rFonts w:ascii="Times New Roman" w:hAnsi="Times New Roman"/>
          <w:sz w:val="24"/>
          <w:szCs w:val="24"/>
          <w:lang w:val="pl-PL"/>
        </w:rPr>
        <w:t>pracownik Komisji Ścigania Zbrodni Przeciwko Narodowi Polskiemu Instytut</w:t>
      </w:r>
      <w:r w:rsidR="007023D5">
        <w:rPr>
          <w:rFonts w:ascii="Times New Roman" w:hAnsi="Times New Roman"/>
          <w:sz w:val="24"/>
          <w:szCs w:val="24"/>
          <w:lang w:val="pl-PL"/>
        </w:rPr>
        <w:t>u</w:t>
      </w:r>
      <w:r w:rsidR="00A8035D">
        <w:rPr>
          <w:rFonts w:ascii="Times New Roman" w:hAnsi="Times New Roman"/>
          <w:sz w:val="24"/>
          <w:szCs w:val="24"/>
          <w:lang w:val="pl-PL"/>
        </w:rPr>
        <w:t xml:space="preserve"> Pamięci Narodowej</w:t>
      </w:r>
      <w:r w:rsidR="007023D5">
        <w:rPr>
          <w:rFonts w:ascii="Times New Roman" w:hAnsi="Times New Roman"/>
          <w:sz w:val="24"/>
          <w:szCs w:val="24"/>
          <w:lang w:val="pl-PL"/>
        </w:rPr>
        <w:t xml:space="preserve"> we Wrocławiu</w:t>
      </w:r>
      <w:r w:rsidR="00AF40F7">
        <w:rPr>
          <w:rFonts w:ascii="Times New Roman" w:hAnsi="Times New Roman"/>
          <w:sz w:val="24"/>
          <w:szCs w:val="24"/>
          <w:lang w:val="pl-PL"/>
        </w:rPr>
        <w:t>, autor książek poświęconych obozowi narodowemu, m.in. biografii Romana Dmowskiego.</w:t>
      </w:r>
    </w:p>
    <w:p w14:paraId="70520D3C" w14:textId="6CD45D60" w:rsidR="00A8035D" w:rsidRDefault="00A8035D" w:rsidP="00723833">
      <w:pPr>
        <w:pStyle w:val="BodyText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lastRenderedPageBreak/>
        <w:t xml:space="preserve">dr Wojciech Kozłowski – </w:t>
      </w:r>
      <w:r>
        <w:rPr>
          <w:rFonts w:ascii="Times New Roman" w:hAnsi="Times New Roman"/>
          <w:sz w:val="24"/>
          <w:szCs w:val="24"/>
          <w:lang w:val="pl-PL"/>
        </w:rPr>
        <w:t xml:space="preserve">historyk mediewista, doktor nauk humanistycznych, </w:t>
      </w:r>
      <w:r w:rsidR="00AF40F7">
        <w:rPr>
          <w:rFonts w:ascii="Times New Roman" w:hAnsi="Times New Roman"/>
          <w:sz w:val="24"/>
          <w:szCs w:val="24"/>
          <w:lang w:val="pl-PL"/>
        </w:rPr>
        <w:t xml:space="preserve">nauczyciel akademicki, badacz teologii politycznych, </w:t>
      </w:r>
      <w:r>
        <w:rPr>
          <w:rFonts w:ascii="Times New Roman" w:hAnsi="Times New Roman"/>
          <w:sz w:val="24"/>
          <w:szCs w:val="24"/>
          <w:lang w:val="pl-PL"/>
        </w:rPr>
        <w:t>w latach 2017-2021</w:t>
      </w:r>
      <w:r w:rsidR="00535D16">
        <w:rPr>
          <w:rFonts w:ascii="Times New Roman" w:hAnsi="Times New Roman"/>
          <w:sz w:val="24"/>
          <w:szCs w:val="24"/>
          <w:lang w:val="pl-PL"/>
        </w:rPr>
        <w:t>,</w:t>
      </w:r>
      <w:r>
        <w:rPr>
          <w:rFonts w:ascii="Times New Roman" w:hAnsi="Times New Roman"/>
          <w:sz w:val="24"/>
          <w:szCs w:val="24"/>
          <w:lang w:val="pl-PL"/>
        </w:rPr>
        <w:t xml:space="preserve"> dyrektor </w:t>
      </w:r>
      <w:r w:rsidR="007023D5">
        <w:rPr>
          <w:rFonts w:ascii="Times New Roman" w:hAnsi="Times New Roman"/>
          <w:sz w:val="24"/>
          <w:szCs w:val="24"/>
          <w:lang w:val="pl-PL"/>
        </w:rPr>
        <w:t>I</w:t>
      </w:r>
      <w:r>
        <w:rPr>
          <w:rFonts w:ascii="Times New Roman" w:hAnsi="Times New Roman"/>
          <w:sz w:val="24"/>
          <w:szCs w:val="24"/>
          <w:lang w:val="pl-PL"/>
        </w:rPr>
        <w:t>nstytutu Solidarności i Męstwa im. Witolda Pileckiego</w:t>
      </w:r>
    </w:p>
    <w:p w14:paraId="1BE9E152" w14:textId="664C50E8" w:rsidR="007023D5" w:rsidRDefault="007023D5" w:rsidP="00723833">
      <w:pPr>
        <w:pStyle w:val="BodyText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 xml:space="preserve">prof. Zbigniew Krysiak – </w:t>
      </w:r>
      <w:r>
        <w:rPr>
          <w:rFonts w:ascii="Times New Roman" w:hAnsi="Times New Roman"/>
          <w:sz w:val="24"/>
          <w:szCs w:val="24"/>
          <w:lang w:val="pl-PL"/>
        </w:rPr>
        <w:t>ekonomista</w:t>
      </w:r>
      <w:r w:rsidR="00302B03">
        <w:rPr>
          <w:rFonts w:ascii="Times New Roman" w:hAnsi="Times New Roman"/>
          <w:sz w:val="24"/>
          <w:szCs w:val="24"/>
          <w:lang w:val="pl-PL"/>
        </w:rPr>
        <w:t xml:space="preserve"> i bankowiec</w:t>
      </w:r>
      <w:r>
        <w:rPr>
          <w:rFonts w:ascii="Times New Roman" w:hAnsi="Times New Roman"/>
          <w:sz w:val="24"/>
          <w:szCs w:val="24"/>
          <w:lang w:val="pl-PL"/>
        </w:rPr>
        <w:t>, profesor Szkoły Głównej Handlowej</w:t>
      </w:r>
      <w:r w:rsidR="00535D16">
        <w:rPr>
          <w:rFonts w:ascii="Times New Roman" w:hAnsi="Times New Roman"/>
          <w:sz w:val="24"/>
          <w:szCs w:val="24"/>
          <w:lang w:val="pl-PL"/>
        </w:rPr>
        <w:t xml:space="preserve"> w Warszawie</w:t>
      </w:r>
      <w:r>
        <w:rPr>
          <w:rFonts w:ascii="Times New Roman" w:hAnsi="Times New Roman"/>
          <w:sz w:val="24"/>
          <w:szCs w:val="24"/>
          <w:lang w:val="pl-PL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pl-PL"/>
        </w:rPr>
        <w:t>Visiting</w:t>
      </w:r>
      <w:proofErr w:type="spellEnd"/>
      <w:r>
        <w:rPr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pl-PL"/>
        </w:rPr>
        <w:t>Professor</w:t>
      </w:r>
      <w:proofErr w:type="spellEnd"/>
      <w:r>
        <w:rPr>
          <w:rFonts w:ascii="Times New Roman" w:hAnsi="Times New Roman"/>
          <w:sz w:val="24"/>
          <w:szCs w:val="24"/>
          <w:lang w:val="pl-PL"/>
        </w:rPr>
        <w:t xml:space="preserve"> na uczelniach w USA i w Indiach, komentator życia gospodarczego i społecznego, </w:t>
      </w:r>
      <w:r w:rsidR="00535D16">
        <w:rPr>
          <w:rFonts w:ascii="Times New Roman" w:hAnsi="Times New Roman"/>
          <w:sz w:val="24"/>
          <w:szCs w:val="24"/>
          <w:lang w:val="pl-PL"/>
        </w:rPr>
        <w:t>założyciel Instytutu</w:t>
      </w:r>
      <w:r w:rsidR="00302B03">
        <w:rPr>
          <w:rFonts w:ascii="Times New Roman" w:hAnsi="Times New Roman"/>
          <w:sz w:val="24"/>
          <w:szCs w:val="24"/>
          <w:lang w:val="pl-PL"/>
        </w:rPr>
        <w:t xml:space="preserve"> Myśli Schumana (Sługi Bożego Roberta Schumana współtwórcy idei zjednoczonej chrześcijańskiej Europy) i dzieł z nim związanych</w:t>
      </w:r>
      <w:r w:rsidR="000068AA">
        <w:rPr>
          <w:rFonts w:ascii="Times New Roman" w:hAnsi="Times New Roman"/>
          <w:sz w:val="24"/>
          <w:szCs w:val="24"/>
          <w:lang w:val="pl-PL"/>
        </w:rPr>
        <w:t>.</w:t>
      </w:r>
    </w:p>
    <w:p w14:paraId="1027509B" w14:textId="3282EBC7" w:rsidR="00535D16" w:rsidRDefault="00535D16" w:rsidP="00723833">
      <w:pPr>
        <w:pStyle w:val="BodyText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 xml:space="preserve">dr Jolanta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pl-PL"/>
        </w:rPr>
        <w:t>Niklewska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pl-PL"/>
        </w:rPr>
        <w:t xml:space="preserve"> – </w:t>
      </w:r>
      <w:r>
        <w:rPr>
          <w:rFonts w:ascii="Times New Roman" w:hAnsi="Times New Roman"/>
          <w:sz w:val="24"/>
          <w:szCs w:val="24"/>
          <w:lang w:val="pl-PL"/>
        </w:rPr>
        <w:t>historyk, pracownik i współpracownik Muzeum Warszawy i Muzeum Niepodległości, autorka wielu ekspozycji czasowych w Kraju i za granicą, zajmuje się polską tradycją narodową, ruchem niepodległościowym w okresie zaborów, w szczególności osobą Romana Dmowskiego. Autorka i redaktorka wielu wydawnictw.</w:t>
      </w:r>
    </w:p>
    <w:p w14:paraId="6F15251A" w14:textId="57231CD9" w:rsidR="000068AA" w:rsidRDefault="000068AA" w:rsidP="00723833">
      <w:pPr>
        <w:pStyle w:val="BodyText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>p</w:t>
      </w:r>
      <w:r w:rsidR="00535D16">
        <w:rPr>
          <w:rFonts w:ascii="Times New Roman" w:hAnsi="Times New Roman"/>
          <w:b/>
          <w:bCs/>
          <w:sz w:val="24"/>
          <w:szCs w:val="24"/>
          <w:lang w:val="pl-PL"/>
        </w:rPr>
        <w:t xml:space="preserve">rof. Janusz Józef </w:t>
      </w:r>
      <w:proofErr w:type="spellStart"/>
      <w:r w:rsidR="00535D16">
        <w:rPr>
          <w:rFonts w:ascii="Times New Roman" w:hAnsi="Times New Roman"/>
          <w:b/>
          <w:bCs/>
          <w:sz w:val="24"/>
          <w:szCs w:val="24"/>
          <w:lang w:val="pl-PL"/>
        </w:rPr>
        <w:t>Odziemkowski</w:t>
      </w:r>
      <w:proofErr w:type="spellEnd"/>
      <w:r w:rsidR="00535D16">
        <w:rPr>
          <w:rFonts w:ascii="Times New Roman" w:hAnsi="Times New Roman"/>
          <w:b/>
          <w:bCs/>
          <w:sz w:val="24"/>
          <w:szCs w:val="24"/>
          <w:lang w:val="pl-PL"/>
        </w:rPr>
        <w:t xml:space="preserve"> – </w:t>
      </w:r>
      <w:r w:rsidR="00535D16">
        <w:rPr>
          <w:rFonts w:ascii="Times New Roman" w:hAnsi="Times New Roman"/>
          <w:sz w:val="24"/>
          <w:szCs w:val="24"/>
          <w:lang w:val="pl-PL"/>
        </w:rPr>
        <w:t xml:space="preserve">historyk, profesor nadzwyczajny nauk humanistycznych, wykładowca </w:t>
      </w:r>
      <w:r w:rsidR="00AF40F7">
        <w:rPr>
          <w:rFonts w:ascii="Times New Roman" w:hAnsi="Times New Roman"/>
          <w:sz w:val="24"/>
          <w:szCs w:val="24"/>
          <w:lang w:val="pl-PL"/>
        </w:rPr>
        <w:t>Uniwersytetu Kardynała Stefana Wyszyńskiego,</w:t>
      </w:r>
      <w:r w:rsidR="00535D16">
        <w:rPr>
          <w:rFonts w:ascii="Times New Roman" w:hAnsi="Times New Roman"/>
          <w:sz w:val="24"/>
          <w:szCs w:val="24"/>
          <w:lang w:val="pl-PL"/>
        </w:rPr>
        <w:t xml:space="preserve"> urzędnik państwowy, b. </w:t>
      </w:r>
      <w:r w:rsidR="00AF40F7">
        <w:rPr>
          <w:rFonts w:ascii="Times New Roman" w:hAnsi="Times New Roman"/>
          <w:sz w:val="24"/>
          <w:szCs w:val="24"/>
          <w:lang w:val="pl-PL"/>
        </w:rPr>
        <w:t xml:space="preserve">szef </w:t>
      </w:r>
      <w:r w:rsidR="00535D16">
        <w:rPr>
          <w:rFonts w:ascii="Times New Roman" w:hAnsi="Times New Roman"/>
          <w:sz w:val="24"/>
          <w:szCs w:val="24"/>
          <w:lang w:val="pl-PL"/>
        </w:rPr>
        <w:t>Urzędu do Spraw Kombatantów i Osób Represjonowanych</w:t>
      </w:r>
      <w:r w:rsidR="00AF40F7">
        <w:rPr>
          <w:rFonts w:ascii="Times New Roman" w:hAnsi="Times New Roman"/>
          <w:sz w:val="24"/>
          <w:szCs w:val="24"/>
          <w:lang w:val="pl-PL"/>
        </w:rPr>
        <w:t>, działacz opozycji antykomunistycznej w okresie PRL.</w:t>
      </w:r>
    </w:p>
    <w:p w14:paraId="74DCA397" w14:textId="2AC73ADA" w:rsidR="00535D16" w:rsidRDefault="000068AA" w:rsidP="00723833">
      <w:pPr>
        <w:pStyle w:val="BodyText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 xml:space="preserve">prof. Mieczysław Ryba – </w:t>
      </w:r>
      <w:r>
        <w:rPr>
          <w:rFonts w:ascii="Times New Roman" w:hAnsi="Times New Roman"/>
          <w:sz w:val="24"/>
          <w:szCs w:val="24"/>
          <w:lang w:val="pl-PL"/>
        </w:rPr>
        <w:t xml:space="preserve">historyk, profesor nauk humanistycznych, kierownik Katedry Historii Systemów Politycznych XIX i XX w. Instytutu Historii KUL, </w:t>
      </w:r>
      <w:r w:rsidR="00AF40F7">
        <w:rPr>
          <w:rFonts w:ascii="Times New Roman" w:hAnsi="Times New Roman"/>
          <w:sz w:val="24"/>
          <w:szCs w:val="24"/>
          <w:lang w:val="pl-PL"/>
        </w:rPr>
        <w:t xml:space="preserve">wykładowca w Wyższej Szkole Kultury Społecznej i Medialnej w Toruniu, </w:t>
      </w:r>
      <w:r>
        <w:rPr>
          <w:rFonts w:ascii="Times New Roman" w:hAnsi="Times New Roman"/>
          <w:sz w:val="24"/>
          <w:szCs w:val="24"/>
          <w:lang w:val="pl-PL"/>
        </w:rPr>
        <w:t>działacz społeczny i polityczny, od 2016 członek Kapituły Orderu odrodzenia Polski, autor wielu publikacji, publicysta m.in. Radia Maryja i Telewizji Trwam.</w:t>
      </w:r>
    </w:p>
    <w:p w14:paraId="16AF52A3" w14:textId="35BCC116" w:rsidR="00AF40F7" w:rsidRDefault="00AF40F7" w:rsidP="00723833">
      <w:pPr>
        <w:pStyle w:val="BodyText"/>
        <w:jc w:val="both"/>
        <w:rPr>
          <w:rFonts w:ascii="Times New Roman" w:hAnsi="Times New Roman"/>
          <w:sz w:val="24"/>
          <w:szCs w:val="24"/>
          <w:lang w:val="pl-PL"/>
        </w:rPr>
      </w:pPr>
      <w:r w:rsidRPr="001D0C90">
        <w:rPr>
          <w:rFonts w:ascii="Times New Roman" w:hAnsi="Times New Roman"/>
          <w:b/>
          <w:bCs/>
          <w:sz w:val="24"/>
          <w:szCs w:val="24"/>
          <w:lang w:val="pl-PL"/>
        </w:rPr>
        <w:t xml:space="preserve">ks. dr hab. </w:t>
      </w:r>
      <w:r w:rsidRPr="00AF40F7">
        <w:rPr>
          <w:rFonts w:ascii="Times New Roman" w:hAnsi="Times New Roman"/>
          <w:b/>
          <w:bCs/>
          <w:sz w:val="24"/>
          <w:szCs w:val="24"/>
          <w:lang w:val="pl-PL"/>
        </w:rPr>
        <w:t xml:space="preserve">Robert Skrzypczak – </w:t>
      </w:r>
      <w:r w:rsidRPr="00AF40F7">
        <w:rPr>
          <w:rFonts w:ascii="Times New Roman" w:hAnsi="Times New Roman"/>
          <w:sz w:val="24"/>
          <w:szCs w:val="24"/>
          <w:lang w:val="pl-PL"/>
        </w:rPr>
        <w:t>duszpasterz akademicki, p</w:t>
      </w:r>
      <w:r>
        <w:rPr>
          <w:rFonts w:ascii="Times New Roman" w:hAnsi="Times New Roman"/>
          <w:sz w:val="24"/>
          <w:szCs w:val="24"/>
          <w:lang w:val="pl-PL"/>
        </w:rPr>
        <w:t>sycholog, teolog, nauczyciel akademicki, wykładowca m.in. Papieskiego Wydziału Teologicznego w Warszawie.</w:t>
      </w:r>
    </w:p>
    <w:p w14:paraId="0C89EA75" w14:textId="56DF72F7" w:rsidR="00D42C81" w:rsidRPr="00D42C81" w:rsidRDefault="002F24D3" w:rsidP="00723833">
      <w:pPr>
        <w:pStyle w:val="BodyText"/>
        <w:jc w:val="both"/>
        <w:rPr>
          <w:rFonts w:ascii="Times New Roman" w:hAnsi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>d</w:t>
      </w:r>
      <w:r w:rsidR="00AF40F7">
        <w:rPr>
          <w:rFonts w:ascii="Times New Roman" w:hAnsi="Times New Roman"/>
          <w:b/>
          <w:bCs/>
          <w:sz w:val="24"/>
          <w:szCs w:val="24"/>
          <w:lang w:val="pl-PL"/>
        </w:rPr>
        <w:t>r hab. Wojciech Ture</w:t>
      </w:r>
      <w:r w:rsidR="001D0C90">
        <w:rPr>
          <w:rFonts w:ascii="Times New Roman" w:hAnsi="Times New Roman"/>
          <w:b/>
          <w:bCs/>
          <w:sz w:val="24"/>
          <w:szCs w:val="24"/>
          <w:lang w:val="pl-PL"/>
        </w:rPr>
        <w:t xml:space="preserve">k – </w:t>
      </w:r>
      <w:r w:rsidR="001D0C90">
        <w:rPr>
          <w:rFonts w:ascii="Times New Roman" w:hAnsi="Times New Roman"/>
          <w:sz w:val="24"/>
          <w:szCs w:val="24"/>
          <w:lang w:val="pl-PL"/>
        </w:rPr>
        <w:t>historyk i publicysta, doktor nauk humanistycznych (Uniwersytet Wrocławski)</w:t>
      </w:r>
      <w:r w:rsidR="00D42C81">
        <w:rPr>
          <w:rFonts w:ascii="Times New Roman" w:hAnsi="Times New Roman"/>
          <w:sz w:val="24"/>
          <w:szCs w:val="24"/>
          <w:lang w:val="pl-PL"/>
        </w:rPr>
        <w:t xml:space="preserve">, </w:t>
      </w:r>
      <w:r w:rsidR="001D0C90">
        <w:rPr>
          <w:rFonts w:ascii="Times New Roman" w:hAnsi="Times New Roman"/>
          <w:sz w:val="24"/>
          <w:szCs w:val="24"/>
          <w:lang w:val="pl-PL"/>
        </w:rPr>
        <w:t xml:space="preserve">habilitacja na Uniwersytecie Szczecińskim, działacz opozycji antykomunistycznej w Ruchu Młodej Polski, profesor </w:t>
      </w:r>
      <w:r w:rsidR="00D42C81">
        <w:rPr>
          <w:rFonts w:ascii="Times New Roman" w:hAnsi="Times New Roman"/>
          <w:sz w:val="24"/>
          <w:szCs w:val="24"/>
          <w:lang w:val="pl-PL"/>
        </w:rPr>
        <w:t>w Wyższej Szkole Społeczno-Politycznej w Gdańsku, autor m.in. monografii</w:t>
      </w:r>
      <w:proofErr w:type="gramStart"/>
      <w:r w:rsidR="00D42C81">
        <w:rPr>
          <w:rFonts w:ascii="Times New Roman" w:hAnsi="Times New Roman"/>
          <w:sz w:val="24"/>
          <w:szCs w:val="24"/>
          <w:lang w:val="pl-PL"/>
        </w:rPr>
        <w:t xml:space="preserve">: </w:t>
      </w:r>
      <w:r w:rsidR="00D42C81">
        <w:rPr>
          <w:rFonts w:ascii="Times New Roman" w:hAnsi="Times New Roman"/>
          <w:i/>
          <w:iCs/>
          <w:sz w:val="24"/>
          <w:szCs w:val="24"/>
          <w:lang w:val="pl-PL"/>
        </w:rPr>
        <w:t>,,Arka</w:t>
      </w:r>
      <w:proofErr w:type="gramEnd"/>
      <w:r w:rsidR="00D42C81">
        <w:rPr>
          <w:rFonts w:ascii="Times New Roman" w:hAnsi="Times New Roman"/>
          <w:i/>
          <w:iCs/>
          <w:sz w:val="24"/>
          <w:szCs w:val="24"/>
          <w:lang w:val="pl-PL"/>
        </w:rPr>
        <w:t xml:space="preserve"> przymierza: Wojciech Wasiutyński 1910-1994</w:t>
      </w:r>
      <w:r w:rsidR="004C158D">
        <w:rPr>
          <w:rFonts w:ascii="Times New Roman" w:hAnsi="Times New Roman"/>
          <w:i/>
          <w:iCs/>
          <w:sz w:val="24"/>
          <w:szCs w:val="24"/>
          <w:lang w:val="pl-PL"/>
        </w:rPr>
        <w:t>”</w:t>
      </w:r>
      <w:r w:rsidR="00D42C81">
        <w:rPr>
          <w:rFonts w:ascii="Times New Roman" w:hAnsi="Times New Roman"/>
          <w:i/>
          <w:iCs/>
          <w:sz w:val="24"/>
          <w:szCs w:val="24"/>
          <w:lang w:val="pl-PL"/>
        </w:rPr>
        <w:t>.</w:t>
      </w:r>
    </w:p>
    <w:p w14:paraId="1168B209" w14:textId="20A3A663" w:rsidR="00D42C81" w:rsidRPr="006F194C" w:rsidRDefault="00180000" w:rsidP="00723833">
      <w:pPr>
        <w:pStyle w:val="BodyText"/>
        <w:jc w:val="both"/>
        <w:rPr>
          <w:rFonts w:ascii="Times New Roman" w:hAnsi="Times New Roman"/>
          <w:sz w:val="24"/>
          <w:szCs w:val="24"/>
          <w:lang w:val="pl-PL"/>
        </w:rPr>
      </w:pPr>
      <w:r w:rsidRPr="006F194C">
        <w:rPr>
          <w:rFonts w:ascii="Times New Roman" w:hAnsi="Times New Roman"/>
          <w:sz w:val="24"/>
          <w:szCs w:val="24"/>
          <w:lang w:val="pl-PL"/>
        </w:rPr>
        <w:t>Opracowano n</w:t>
      </w:r>
      <w:r w:rsidR="00D42C81" w:rsidRPr="006F194C">
        <w:rPr>
          <w:rFonts w:ascii="Times New Roman" w:hAnsi="Times New Roman"/>
          <w:sz w:val="24"/>
          <w:szCs w:val="24"/>
          <w:lang w:val="pl-PL"/>
        </w:rPr>
        <w:t xml:space="preserve">a podstawie notek biograficznych </w:t>
      </w:r>
      <w:r w:rsidRPr="006F194C">
        <w:rPr>
          <w:rFonts w:ascii="Times New Roman" w:hAnsi="Times New Roman"/>
          <w:sz w:val="24"/>
          <w:szCs w:val="24"/>
          <w:lang w:val="pl-PL"/>
        </w:rPr>
        <w:t xml:space="preserve">na portalu IDMN </w:t>
      </w:r>
      <w:r w:rsidR="00D42C81" w:rsidRPr="006F194C">
        <w:rPr>
          <w:rFonts w:ascii="Times New Roman" w:hAnsi="Times New Roman"/>
          <w:sz w:val="24"/>
          <w:szCs w:val="24"/>
          <w:lang w:val="pl-PL"/>
        </w:rPr>
        <w:t xml:space="preserve">– link: </w:t>
      </w:r>
      <w:hyperlink r:id="rId11" w:history="1">
        <w:r w:rsidR="00D42C81" w:rsidRPr="006F194C">
          <w:rPr>
            <w:rStyle w:val="Hyperlink"/>
            <w:rFonts w:ascii="Times New Roman" w:hAnsi="Times New Roman"/>
            <w:sz w:val="24"/>
            <w:szCs w:val="24"/>
            <w:lang w:val="pl-PL"/>
          </w:rPr>
          <w:t>https://idmn.pl/rada-programowa/</w:t>
        </w:r>
      </w:hyperlink>
      <w:r w:rsidR="00D42C81" w:rsidRPr="006F194C">
        <w:rPr>
          <w:rFonts w:ascii="Times New Roman" w:hAnsi="Times New Roman"/>
          <w:sz w:val="24"/>
          <w:szCs w:val="24"/>
          <w:lang w:val="pl-PL"/>
        </w:rPr>
        <w:t>.</w:t>
      </w:r>
    </w:p>
    <w:p w14:paraId="34972F7B" w14:textId="22639DA6" w:rsidR="00933215" w:rsidRPr="006F194C" w:rsidRDefault="00D42C81" w:rsidP="00AA024F">
      <w:pPr>
        <w:pStyle w:val="BodyText"/>
        <w:spacing w:after="0"/>
        <w:jc w:val="both"/>
        <w:rPr>
          <w:rFonts w:ascii="Times New Roman" w:hAnsi="Times New Roman"/>
          <w:sz w:val="24"/>
          <w:szCs w:val="24"/>
          <w:lang w:val="pl-PL"/>
        </w:rPr>
      </w:pPr>
      <w:r w:rsidRPr="006F194C">
        <w:rPr>
          <w:rFonts w:ascii="Times New Roman" w:hAnsi="Times New Roman"/>
          <w:sz w:val="24"/>
          <w:szCs w:val="24"/>
          <w:lang w:val="pl-PL"/>
        </w:rPr>
        <w:t xml:space="preserve">Po uroczystości wręczenia </w:t>
      </w:r>
      <w:r w:rsidR="00AA024F" w:rsidRPr="006F194C">
        <w:rPr>
          <w:rFonts w:ascii="Times New Roman" w:hAnsi="Times New Roman"/>
          <w:sz w:val="24"/>
          <w:szCs w:val="24"/>
          <w:lang w:val="pl-PL"/>
        </w:rPr>
        <w:t xml:space="preserve">przez Jarosława </w:t>
      </w:r>
      <w:proofErr w:type="spellStart"/>
      <w:r w:rsidR="00AA024F" w:rsidRPr="006F194C">
        <w:rPr>
          <w:rFonts w:ascii="Times New Roman" w:hAnsi="Times New Roman"/>
          <w:sz w:val="24"/>
          <w:szCs w:val="24"/>
          <w:lang w:val="pl-PL"/>
        </w:rPr>
        <w:t>Czubę</w:t>
      </w:r>
      <w:proofErr w:type="spellEnd"/>
      <w:r w:rsidR="00AA024F" w:rsidRPr="006F194C">
        <w:rPr>
          <w:rFonts w:ascii="Times New Roman" w:hAnsi="Times New Roman"/>
          <w:sz w:val="24"/>
          <w:szCs w:val="24"/>
          <w:lang w:val="pl-PL"/>
        </w:rPr>
        <w:t xml:space="preserve">, Dyrektora Generalnego </w:t>
      </w:r>
      <w:proofErr w:type="spellStart"/>
      <w:r w:rsidR="00AA024F" w:rsidRPr="006F194C">
        <w:rPr>
          <w:rFonts w:ascii="Times New Roman" w:hAnsi="Times New Roman"/>
          <w:sz w:val="24"/>
          <w:szCs w:val="24"/>
          <w:lang w:val="pl-PL"/>
        </w:rPr>
        <w:t>MKiDN</w:t>
      </w:r>
      <w:proofErr w:type="spellEnd"/>
      <w:r w:rsidR="00AA024F" w:rsidRPr="006F194C">
        <w:rPr>
          <w:rFonts w:ascii="Times New Roman" w:hAnsi="Times New Roman"/>
          <w:sz w:val="24"/>
          <w:szCs w:val="24"/>
          <w:lang w:val="pl-PL"/>
        </w:rPr>
        <w:t xml:space="preserve">, </w:t>
      </w:r>
      <w:r w:rsidRPr="006F194C">
        <w:rPr>
          <w:rFonts w:ascii="Times New Roman" w:hAnsi="Times New Roman"/>
          <w:sz w:val="24"/>
          <w:szCs w:val="24"/>
          <w:lang w:val="pl-PL"/>
        </w:rPr>
        <w:t xml:space="preserve">nominacji </w:t>
      </w:r>
      <w:r w:rsidR="00787D67" w:rsidRPr="006F194C">
        <w:rPr>
          <w:rFonts w:ascii="Times New Roman" w:hAnsi="Times New Roman"/>
          <w:sz w:val="24"/>
          <w:szCs w:val="24"/>
          <w:lang w:val="pl-PL"/>
        </w:rPr>
        <w:t xml:space="preserve">dla </w:t>
      </w:r>
      <w:r w:rsidRPr="006F194C">
        <w:rPr>
          <w:rFonts w:ascii="Times New Roman" w:hAnsi="Times New Roman"/>
          <w:sz w:val="24"/>
          <w:szCs w:val="24"/>
          <w:lang w:val="pl-PL"/>
        </w:rPr>
        <w:t xml:space="preserve">na nową kadencję Rady, </w:t>
      </w:r>
      <w:r w:rsidR="00787D67" w:rsidRPr="006F194C">
        <w:rPr>
          <w:rFonts w:ascii="Times New Roman" w:hAnsi="Times New Roman"/>
          <w:sz w:val="24"/>
          <w:szCs w:val="24"/>
          <w:lang w:val="pl-PL"/>
        </w:rPr>
        <w:t>p</w:t>
      </w:r>
      <w:r w:rsidRPr="006F194C">
        <w:rPr>
          <w:rFonts w:ascii="Times New Roman" w:hAnsi="Times New Roman"/>
          <w:sz w:val="24"/>
          <w:szCs w:val="24"/>
          <w:lang w:val="pl-PL"/>
        </w:rPr>
        <w:t xml:space="preserve">rof. Jan Żaryn przedstawił sprawozdanie z działalności Instytutu w latach 2022- 2023. Działalność </w:t>
      </w:r>
      <w:r w:rsidR="00933215" w:rsidRPr="006F194C">
        <w:rPr>
          <w:rFonts w:ascii="Times New Roman" w:hAnsi="Times New Roman"/>
          <w:sz w:val="24"/>
          <w:szCs w:val="24"/>
          <w:lang w:val="pl-PL"/>
        </w:rPr>
        <w:t xml:space="preserve">Instytutu </w:t>
      </w:r>
      <w:r w:rsidRPr="006F194C">
        <w:rPr>
          <w:rFonts w:ascii="Times New Roman" w:hAnsi="Times New Roman"/>
          <w:sz w:val="24"/>
          <w:szCs w:val="24"/>
          <w:lang w:val="pl-PL"/>
        </w:rPr>
        <w:t xml:space="preserve">cechowała wielka dynamika pod względem </w:t>
      </w:r>
      <w:r w:rsidR="00933215" w:rsidRPr="006F194C">
        <w:rPr>
          <w:rFonts w:ascii="Times New Roman" w:hAnsi="Times New Roman"/>
          <w:sz w:val="24"/>
          <w:szCs w:val="24"/>
          <w:lang w:val="pl-PL"/>
        </w:rPr>
        <w:t xml:space="preserve">wszystkich </w:t>
      </w:r>
      <w:r w:rsidRPr="006F194C">
        <w:rPr>
          <w:rFonts w:ascii="Times New Roman" w:hAnsi="Times New Roman"/>
          <w:sz w:val="24"/>
          <w:szCs w:val="24"/>
          <w:lang w:val="pl-PL"/>
        </w:rPr>
        <w:t xml:space="preserve">podjętych </w:t>
      </w:r>
      <w:r w:rsidR="00AA024F" w:rsidRPr="006F194C">
        <w:rPr>
          <w:rFonts w:ascii="Times New Roman" w:hAnsi="Times New Roman"/>
          <w:sz w:val="24"/>
          <w:szCs w:val="24"/>
          <w:lang w:val="pl-PL"/>
        </w:rPr>
        <w:t>działań.</w:t>
      </w:r>
      <w:r w:rsidRPr="006F194C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10649A15" w14:textId="77777777" w:rsidR="00933215" w:rsidRPr="006F194C" w:rsidRDefault="00933215" w:rsidP="00AA024F">
      <w:pPr>
        <w:pStyle w:val="BodyText"/>
        <w:spacing w:after="0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769160BD" w14:textId="1A9D0B37" w:rsidR="00D42C81" w:rsidRPr="006F194C" w:rsidRDefault="00180000" w:rsidP="00AA024F">
      <w:pPr>
        <w:pStyle w:val="BodyText"/>
        <w:spacing w:after="0"/>
        <w:jc w:val="both"/>
        <w:rPr>
          <w:rFonts w:ascii="Times New Roman" w:hAnsi="Times New Roman"/>
          <w:sz w:val="24"/>
          <w:szCs w:val="24"/>
          <w:lang w:val="pl-PL"/>
        </w:rPr>
      </w:pPr>
      <w:r w:rsidRPr="006F194C">
        <w:rPr>
          <w:rFonts w:ascii="Times New Roman" w:hAnsi="Times New Roman"/>
          <w:sz w:val="24"/>
          <w:szCs w:val="24"/>
          <w:lang w:val="pl-PL"/>
        </w:rPr>
        <w:t>Statutowe cele</w:t>
      </w:r>
      <w:r w:rsidR="00AA024F" w:rsidRPr="006F194C">
        <w:rPr>
          <w:rFonts w:ascii="Times New Roman" w:hAnsi="Times New Roman"/>
          <w:sz w:val="24"/>
          <w:szCs w:val="24"/>
          <w:lang w:val="pl-PL"/>
        </w:rPr>
        <w:t xml:space="preserve"> działalności IDMN</w:t>
      </w:r>
      <w:r w:rsidRPr="006F194C">
        <w:rPr>
          <w:rFonts w:ascii="Times New Roman" w:hAnsi="Times New Roman"/>
          <w:sz w:val="24"/>
          <w:szCs w:val="24"/>
          <w:lang w:val="pl-PL"/>
        </w:rPr>
        <w:t xml:space="preserve"> są następujące</w:t>
      </w:r>
      <w:r w:rsidR="00AA024F" w:rsidRPr="006F194C">
        <w:rPr>
          <w:rFonts w:ascii="Times New Roman" w:hAnsi="Times New Roman"/>
          <w:sz w:val="24"/>
          <w:szCs w:val="24"/>
          <w:lang w:val="pl-PL"/>
        </w:rPr>
        <w:t>:</w:t>
      </w:r>
    </w:p>
    <w:p w14:paraId="48771E8D" w14:textId="77777777" w:rsidR="00AA024F" w:rsidRPr="00AA024F" w:rsidRDefault="00AA024F" w:rsidP="00AA024F">
      <w:pPr>
        <w:numPr>
          <w:ilvl w:val="0"/>
          <w:numId w:val="1"/>
        </w:numPr>
        <w:shd w:val="clear" w:color="auto" w:fill="FFFFFF"/>
        <w:suppressAutoHyphens w:val="0"/>
        <w:autoSpaceDN/>
        <w:spacing w:after="0" w:line="240" w:lineRule="auto"/>
        <w:ind w:left="1100" w:hanging="357"/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</w:pPr>
      <w:r w:rsidRPr="00AA024F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>realizacja polityki pamięci w zakresie historii i dziedzictwa Polski, w tym dorobku polskiej myśli społeczno-politycznej, ze szczególnym uwzględnieniem myśli narodowej, katolicko-społecznej i konserwatywnej;</w:t>
      </w:r>
    </w:p>
    <w:p w14:paraId="1CDBE602" w14:textId="77777777" w:rsidR="00AA024F" w:rsidRPr="00AA024F" w:rsidRDefault="00AA024F" w:rsidP="00AA024F">
      <w:pPr>
        <w:numPr>
          <w:ilvl w:val="0"/>
          <w:numId w:val="1"/>
        </w:numPr>
        <w:shd w:val="clear" w:color="auto" w:fill="FFFFFF"/>
        <w:suppressAutoHyphens w:val="0"/>
        <w:autoSpaceDN/>
        <w:spacing w:before="100" w:beforeAutospacing="1" w:after="24" w:line="240" w:lineRule="auto"/>
        <w:ind w:left="1104"/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</w:pPr>
      <w:r w:rsidRPr="00AA024F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>tworzenie podstaw naukowych dla rozwoju wiedzy o historii i dziedzictwie Polski, ze szczególnym uwzględnieniem polskiej myśli społeczno-politycznej;</w:t>
      </w:r>
    </w:p>
    <w:p w14:paraId="3B13ABF3" w14:textId="77777777" w:rsidR="00AA024F" w:rsidRPr="00AA024F" w:rsidRDefault="00AA024F" w:rsidP="00AA024F">
      <w:pPr>
        <w:numPr>
          <w:ilvl w:val="0"/>
          <w:numId w:val="1"/>
        </w:numPr>
        <w:shd w:val="clear" w:color="auto" w:fill="FFFFFF"/>
        <w:suppressAutoHyphens w:val="0"/>
        <w:autoSpaceDN/>
        <w:spacing w:before="100" w:beforeAutospacing="1" w:after="24" w:line="240" w:lineRule="auto"/>
        <w:ind w:left="1104"/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</w:pPr>
      <w:r w:rsidRPr="00AA024F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>upowszechnianie wiedzy o historii i dziedzictwie Polski, ze szczególnym uwzględnieniem polskiej myśli społeczno-politycznej;</w:t>
      </w:r>
    </w:p>
    <w:p w14:paraId="7CB85F37" w14:textId="77777777" w:rsidR="00AA024F" w:rsidRPr="00AA024F" w:rsidRDefault="00AA024F" w:rsidP="00AA024F">
      <w:pPr>
        <w:numPr>
          <w:ilvl w:val="0"/>
          <w:numId w:val="1"/>
        </w:numPr>
        <w:shd w:val="clear" w:color="auto" w:fill="FFFFFF"/>
        <w:suppressAutoHyphens w:val="0"/>
        <w:autoSpaceDN/>
        <w:spacing w:before="100" w:beforeAutospacing="1" w:after="24" w:line="240" w:lineRule="auto"/>
        <w:ind w:left="1104"/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</w:pPr>
      <w:r w:rsidRPr="00AA024F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>prowadzenie badań nad historią i dziedzictwem Polski, ze szczególnym uwzględnieniem polskiej myśli społeczno-politycznej;</w:t>
      </w:r>
    </w:p>
    <w:p w14:paraId="4829CE4C" w14:textId="422538E7" w:rsidR="00AA024F" w:rsidRPr="006F194C" w:rsidRDefault="00AA024F" w:rsidP="00AA024F">
      <w:pPr>
        <w:numPr>
          <w:ilvl w:val="0"/>
          <w:numId w:val="1"/>
        </w:numPr>
        <w:shd w:val="clear" w:color="auto" w:fill="FFFFFF"/>
        <w:suppressAutoHyphens w:val="0"/>
        <w:autoSpaceDN/>
        <w:spacing w:before="100" w:beforeAutospacing="1" w:after="24" w:line="240" w:lineRule="auto"/>
        <w:ind w:left="1104"/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</w:pPr>
      <w:r w:rsidRPr="00AA024F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lastRenderedPageBreak/>
        <w:t>inspirowanie, wspieranie i upowszechnianie zjawisk w nauce, kulturze i sztuce nawiązujących do dziedzictwa polskiej historii</w:t>
      </w:r>
      <w:r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>.</w:t>
      </w:r>
    </w:p>
    <w:p w14:paraId="6AABD68D" w14:textId="4BB11A1E" w:rsidR="00933215" w:rsidRPr="006F194C" w:rsidRDefault="00933215" w:rsidP="00933215">
      <w:pPr>
        <w:shd w:val="clear" w:color="auto" w:fill="FFFFFF"/>
        <w:suppressAutoHyphens w:val="0"/>
        <w:autoSpaceDN/>
        <w:spacing w:before="100" w:beforeAutospacing="1" w:after="24" w:line="240" w:lineRule="auto"/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</w:pPr>
      <w:r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>Kierownicy poszczególnych działów przedstawili szczegóły swoich prac dla Rady. Podczas dyskusji omówiono wyniki tych prac oraz przedstawiono szereg wniosków dla ewentualnej realizacji przez dyrekcję Instytutu.</w:t>
      </w:r>
      <w:r w:rsidR="006846FB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 xml:space="preserve"> Wszyscy członkowie Rady biorący udział w posiedzeniu, wyrazili najwyższe uznanie dla osiągnięć Instytutu pod kierunkiem prof. Jana Żaryna i jego zespołu. </w:t>
      </w:r>
    </w:p>
    <w:p w14:paraId="25D5F16A" w14:textId="07A9124E" w:rsidR="007C2EB3" w:rsidRPr="006F194C" w:rsidRDefault="00AA024F" w:rsidP="00AA024F">
      <w:pPr>
        <w:shd w:val="clear" w:color="auto" w:fill="FFFFFF"/>
        <w:suppressAutoHyphens w:val="0"/>
        <w:autoSpaceDN/>
        <w:spacing w:before="100" w:beforeAutospacing="1" w:after="24" w:line="240" w:lineRule="auto"/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</w:pPr>
      <w:r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>Do najważniejszych aspektów działalności IDMN należy: edukacja w zakresie dorobku polskiej myśli polityczno-społecznej (zarówno narodowej jak i chrześcijańsko-społecznej), działalność wydawnicza, zarządzanie Funduszem Patriotycznym (dla organizacji i programów krajowych)</w:t>
      </w:r>
      <w:r w:rsidR="00E04B26"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 xml:space="preserve"> i prowadzenie różnych szkoleń i wykładów publicznych</w:t>
      </w:r>
      <w:r w:rsidR="008F15C0"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 xml:space="preserve"> oraz szeroka współpraca z innymi organizacjami działającymi w domenie tożsamości narodowej. Przedstawiciele Instytutu biorą też udział w wielu wydarzeniach upamiętniających ważne postacie historyczne czy wydarzenia w skali całego kraju</w:t>
      </w:r>
      <w:r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>.</w:t>
      </w:r>
      <w:r w:rsidR="00933215"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 xml:space="preserve"> </w:t>
      </w:r>
    </w:p>
    <w:p w14:paraId="489A59A5" w14:textId="35695B07" w:rsidR="00AA024F" w:rsidRPr="006F194C" w:rsidRDefault="00933215" w:rsidP="00AA024F">
      <w:pPr>
        <w:shd w:val="clear" w:color="auto" w:fill="FFFFFF"/>
        <w:suppressAutoHyphens w:val="0"/>
        <w:autoSpaceDN/>
        <w:spacing w:before="100" w:beforeAutospacing="1" w:after="24" w:line="240" w:lineRule="auto"/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</w:pPr>
      <w:r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 xml:space="preserve">Instytut prowadzi Centrum Edukacyjne IDMN w Warszawie oraz Letnie Szkoły dla Nauczycieli. </w:t>
      </w:r>
      <w:r w:rsidR="00AA024F"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 xml:space="preserve">Rozpoczęto </w:t>
      </w:r>
      <w:r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 xml:space="preserve">również </w:t>
      </w:r>
      <w:r w:rsidR="00AA024F"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>prace b</w:t>
      </w:r>
      <w:r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>u</w:t>
      </w:r>
      <w:r w:rsidR="00AA024F"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 xml:space="preserve">dowlano-architektoniczne </w:t>
      </w:r>
      <w:r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>i adaptacyjne dla nowej siedziby Instytutu, które pomieści oprócz biur, również dział archiwalny i muzealny.</w:t>
      </w:r>
    </w:p>
    <w:p w14:paraId="4798FA2F" w14:textId="57665D84" w:rsidR="00933215" w:rsidRPr="006F194C" w:rsidRDefault="00933215" w:rsidP="00AA024F">
      <w:pPr>
        <w:shd w:val="clear" w:color="auto" w:fill="FFFFFF"/>
        <w:suppressAutoHyphens w:val="0"/>
        <w:autoSpaceDN/>
        <w:spacing w:before="100" w:beforeAutospacing="1" w:after="24" w:line="240" w:lineRule="auto"/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</w:pPr>
      <w:r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>W tej chwili Instytut wydaje dwie podstawowe serie słowników:</w:t>
      </w:r>
    </w:p>
    <w:p w14:paraId="62138981" w14:textId="4A1FA8BB" w:rsidR="00933215" w:rsidRPr="006F194C" w:rsidRDefault="00933215" w:rsidP="00180000">
      <w:pPr>
        <w:pStyle w:val="ListParagraph"/>
        <w:numPr>
          <w:ilvl w:val="0"/>
          <w:numId w:val="2"/>
        </w:numPr>
        <w:shd w:val="clear" w:color="auto" w:fill="FFFFFF"/>
        <w:suppressAutoHyphens w:val="0"/>
        <w:autoSpaceDN/>
        <w:spacing w:after="0" w:line="240" w:lineRule="auto"/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</w:pPr>
      <w:r w:rsidRPr="006F194C">
        <w:rPr>
          <w:rFonts w:ascii="Times New Roman" w:eastAsia="Times New Roman" w:hAnsi="Times New Roman"/>
          <w:i/>
          <w:iCs/>
          <w:color w:val="202122"/>
          <w:kern w:val="0"/>
          <w:sz w:val="24"/>
          <w:szCs w:val="24"/>
          <w:lang w:val="pl-PL" w:eastAsia="en-CA"/>
        </w:rPr>
        <w:t xml:space="preserve">Słownik Biograficzny </w:t>
      </w:r>
      <w:r w:rsidR="008A4BB0" w:rsidRPr="006F194C">
        <w:rPr>
          <w:rFonts w:ascii="Times New Roman" w:eastAsia="Times New Roman" w:hAnsi="Times New Roman"/>
          <w:i/>
          <w:iCs/>
          <w:color w:val="202122"/>
          <w:kern w:val="0"/>
          <w:sz w:val="24"/>
          <w:szCs w:val="24"/>
          <w:lang w:val="pl-PL" w:eastAsia="en-CA"/>
        </w:rPr>
        <w:t>Polskiego Obozu Narodowego</w:t>
      </w:r>
      <w:r w:rsidR="00787D67"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 xml:space="preserve"> </w:t>
      </w:r>
      <w:r w:rsidR="00180000"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 xml:space="preserve">– </w:t>
      </w:r>
      <w:r w:rsidR="00787D67"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 xml:space="preserve">wydano T.1, </w:t>
      </w:r>
      <w:r w:rsidR="008A4BB0"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>T.</w:t>
      </w:r>
      <w:r w:rsidR="00787D67"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 xml:space="preserve"> 2, </w:t>
      </w:r>
      <w:r w:rsidR="008A4BB0"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>T.</w:t>
      </w:r>
      <w:r w:rsidR="00787D67"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 xml:space="preserve"> 3 </w:t>
      </w:r>
      <w:r w:rsidR="008A4BB0"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>i T. 4 (planowana ilość 13 tomów) – red. dr Krzysztof Kawęcki</w:t>
      </w:r>
    </w:p>
    <w:p w14:paraId="58087B2A" w14:textId="0CAB9CD0" w:rsidR="00180000" w:rsidRPr="006F194C" w:rsidRDefault="00180000" w:rsidP="00180000">
      <w:pPr>
        <w:pStyle w:val="ListParagraph"/>
        <w:numPr>
          <w:ilvl w:val="0"/>
          <w:numId w:val="2"/>
        </w:numPr>
        <w:shd w:val="clear" w:color="auto" w:fill="FFFFFF"/>
        <w:suppressAutoHyphens w:val="0"/>
        <w:autoSpaceDN/>
        <w:spacing w:after="0" w:line="240" w:lineRule="auto"/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</w:pPr>
      <w:r w:rsidRPr="006F194C">
        <w:rPr>
          <w:rFonts w:ascii="Times New Roman" w:eastAsia="Times New Roman" w:hAnsi="Times New Roman"/>
          <w:i/>
          <w:iCs/>
          <w:color w:val="202122"/>
          <w:kern w:val="0"/>
          <w:sz w:val="24"/>
          <w:szCs w:val="24"/>
          <w:lang w:val="pl-PL" w:eastAsia="en-CA"/>
        </w:rPr>
        <w:t>Słownik Biograficzny Polskiego Katolicyzmu Społecznego</w:t>
      </w:r>
      <w:r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 xml:space="preserve"> – wydano T. 1, T. 2, T. 3 i T. 4 (planowana ilość 13 tomów)</w:t>
      </w:r>
    </w:p>
    <w:p w14:paraId="4A05088C" w14:textId="77777777" w:rsidR="00BA3D2D" w:rsidRPr="006F194C" w:rsidRDefault="00BA3D2D" w:rsidP="00BA3D2D">
      <w:pPr>
        <w:pStyle w:val="ListParagraph"/>
        <w:shd w:val="clear" w:color="auto" w:fill="FFFFFF"/>
        <w:suppressAutoHyphens w:val="0"/>
        <w:autoSpaceDN/>
        <w:spacing w:after="0" w:line="240" w:lineRule="auto"/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</w:pPr>
    </w:p>
    <w:p w14:paraId="0740E1F4" w14:textId="1CA9C538" w:rsidR="00180000" w:rsidRPr="006F194C" w:rsidRDefault="00BA3D2D" w:rsidP="00180000">
      <w:pPr>
        <w:shd w:val="clear" w:color="auto" w:fill="FFFFFF"/>
        <w:suppressAutoHyphens w:val="0"/>
        <w:autoSpaceDN/>
        <w:spacing w:after="0" w:line="240" w:lineRule="auto"/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</w:pPr>
      <w:r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 xml:space="preserve">Zostały też wydane cenne </w:t>
      </w:r>
      <w:r w:rsidR="00180000"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 xml:space="preserve">dwa tomy </w:t>
      </w:r>
      <w:r w:rsidR="00180000" w:rsidRPr="006F194C">
        <w:rPr>
          <w:rFonts w:ascii="Times New Roman" w:eastAsia="Times New Roman" w:hAnsi="Times New Roman"/>
          <w:i/>
          <w:iCs/>
          <w:color w:val="202122"/>
          <w:kern w:val="0"/>
          <w:sz w:val="24"/>
          <w:szCs w:val="24"/>
          <w:lang w:val="pl-PL" w:eastAsia="en-CA"/>
        </w:rPr>
        <w:t xml:space="preserve">Encyklopedii Ruchu Narodowego – Organizacje, Wydarzenia, Pojęcia </w:t>
      </w:r>
      <w:r w:rsidR="00180000"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>– red. dr Krzysztof Kawęcki</w:t>
      </w:r>
      <w:r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 xml:space="preserve"> co nawiązuje do wydanego na emigracji (z wydaniem podziemnym w Polsce) – </w:t>
      </w:r>
      <w:r w:rsidRPr="006F194C">
        <w:rPr>
          <w:rFonts w:ascii="Times New Roman" w:eastAsia="Times New Roman" w:hAnsi="Times New Roman"/>
          <w:i/>
          <w:iCs/>
          <w:color w:val="202122"/>
          <w:kern w:val="0"/>
          <w:sz w:val="24"/>
          <w:szCs w:val="24"/>
          <w:lang w:val="pl-PL" w:eastAsia="en-CA"/>
        </w:rPr>
        <w:t xml:space="preserve">Słownika </w:t>
      </w:r>
      <w:r w:rsidR="007C2EB3" w:rsidRPr="006F194C">
        <w:rPr>
          <w:rFonts w:ascii="Times New Roman" w:eastAsia="Times New Roman" w:hAnsi="Times New Roman"/>
          <w:i/>
          <w:iCs/>
          <w:color w:val="202122"/>
          <w:kern w:val="0"/>
          <w:sz w:val="24"/>
          <w:szCs w:val="24"/>
          <w:lang w:val="pl-PL" w:eastAsia="en-CA"/>
        </w:rPr>
        <w:t xml:space="preserve">Politycznego </w:t>
      </w:r>
      <w:r w:rsidR="007C2EB3"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>– red. Wojciech Wasiutyński, wyd. Instytut Romana Dmowskiego w Nowym Jorku.</w:t>
      </w:r>
      <w:r w:rsidR="008F15C0"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 xml:space="preserve"> </w:t>
      </w:r>
      <w:r w:rsidR="00075805" w:rsidRPr="006F194C">
        <w:rPr>
          <w:rFonts w:ascii="Times New Roman" w:eastAsia="Times New Roman" w:hAnsi="Times New Roman"/>
          <w:i/>
          <w:iCs/>
          <w:color w:val="202122"/>
          <w:kern w:val="0"/>
          <w:sz w:val="24"/>
          <w:szCs w:val="24"/>
          <w:lang w:val="pl-PL" w:eastAsia="en-CA"/>
        </w:rPr>
        <w:t>Encyklopedia Ruchu Narodowego</w:t>
      </w:r>
      <w:r w:rsidR="008F15C0"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 xml:space="preserve"> otrzymał</w:t>
      </w:r>
      <w:r w:rsidR="00075805"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>a</w:t>
      </w:r>
      <w:r w:rsidR="008F15C0"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 xml:space="preserve"> nagrodę Feniksa </w:t>
      </w:r>
      <w:r w:rsidR="00075805"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>Stowarzyszenia Wydawców</w:t>
      </w:r>
      <w:r w:rsidR="008F15C0"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 xml:space="preserve"> Katolickich</w:t>
      </w:r>
      <w:r w:rsidR="00075805"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 xml:space="preserve"> 2023, w kategorii </w:t>
      </w:r>
      <w:proofErr w:type="gramStart"/>
      <w:r w:rsidR="00075805"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>- ,,Historia</w:t>
      </w:r>
      <w:proofErr w:type="gramEnd"/>
      <w:r w:rsidR="00075805"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 xml:space="preserve"> – Niepodległa”.</w:t>
      </w:r>
    </w:p>
    <w:p w14:paraId="4112C4A1" w14:textId="77777777" w:rsidR="00BA3D2D" w:rsidRPr="006F194C" w:rsidRDefault="00BA3D2D" w:rsidP="00180000">
      <w:pPr>
        <w:shd w:val="clear" w:color="auto" w:fill="FFFFFF"/>
        <w:suppressAutoHyphens w:val="0"/>
        <w:autoSpaceDN/>
        <w:spacing w:after="0" w:line="240" w:lineRule="auto"/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</w:pPr>
    </w:p>
    <w:p w14:paraId="579C4B6B" w14:textId="53A54F84" w:rsidR="000552A9" w:rsidRPr="006F194C" w:rsidRDefault="00BA3D2D" w:rsidP="000552A9">
      <w:pPr>
        <w:shd w:val="clear" w:color="auto" w:fill="FFFFFF"/>
        <w:suppressAutoHyphens w:val="0"/>
        <w:autoSpaceDN/>
        <w:spacing w:after="0" w:line="240" w:lineRule="auto"/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</w:pPr>
      <w:r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 xml:space="preserve">Wszystkie powyższe cenne pozycje wydawnicze są wydane </w:t>
      </w:r>
      <w:r w:rsidR="007C2EB3"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>we</w:t>
      </w:r>
      <w:r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 xml:space="preserve"> współpracującym z IDMN wydawnictwem </w:t>
      </w:r>
      <w:proofErr w:type="spellStart"/>
      <w:r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>Neriton</w:t>
      </w:r>
      <w:proofErr w:type="spellEnd"/>
      <w:r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 xml:space="preserve"> - </w:t>
      </w:r>
      <w:hyperlink r:id="rId12" w:history="1">
        <w:r w:rsidRPr="006F194C">
          <w:rPr>
            <w:rStyle w:val="Hyperlink"/>
            <w:rFonts w:ascii="Times New Roman" w:eastAsia="Times New Roman" w:hAnsi="Times New Roman"/>
            <w:kern w:val="0"/>
            <w:sz w:val="24"/>
            <w:szCs w:val="24"/>
            <w:lang w:val="pl-PL" w:eastAsia="en-CA"/>
          </w:rPr>
          <w:t>https://neriton.pl/kategoria-produktu/slowniki/</w:t>
        </w:r>
      </w:hyperlink>
      <w:r w:rsidR="007C2EB3"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>, który również współpracuje Instytutem Historii PAN.</w:t>
      </w:r>
      <w:r w:rsidR="00075805"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 xml:space="preserve"> </w:t>
      </w:r>
      <w:r w:rsidR="009926E6"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>Nie ma wątpliwości, że obie serie przyczynią się d</w:t>
      </w:r>
      <w:r w:rsidR="004C158D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>o</w:t>
      </w:r>
      <w:r w:rsidR="009926E6"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 xml:space="preserve"> przywrócenia dla pamięci narodowej sylwetek niezwykłych postaci z historii polskiego Obozu Narodowego</w:t>
      </w:r>
      <w:r w:rsidR="004C158D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>,</w:t>
      </w:r>
      <w:r w:rsidR="009926E6"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 xml:space="preserve"> jak i z historii Polskiego Katolicyzmu Społecznego (w tym również postaci naszego patrona prof. Oskara Haleckiego – biogram opracowany przez prof. Marka </w:t>
      </w:r>
      <w:proofErr w:type="spellStart"/>
      <w:r w:rsidR="009926E6"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>Kornata</w:t>
      </w:r>
      <w:proofErr w:type="spellEnd"/>
      <w:r w:rsidR="009926E6"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>).</w:t>
      </w:r>
      <w:r w:rsidR="000552A9"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 xml:space="preserve"> Wszystkie biogramy obu serii i Encyklopedii Ruchu Narodowego są opracowane wg zasad biografistyki polskiej.</w:t>
      </w:r>
    </w:p>
    <w:p w14:paraId="4B17D0FC" w14:textId="77777777" w:rsidR="000552A9" w:rsidRPr="006F194C" w:rsidRDefault="000552A9" w:rsidP="00180000">
      <w:pPr>
        <w:shd w:val="clear" w:color="auto" w:fill="FFFFFF"/>
        <w:suppressAutoHyphens w:val="0"/>
        <w:autoSpaceDN/>
        <w:spacing w:after="0" w:line="240" w:lineRule="auto"/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</w:pPr>
    </w:p>
    <w:p w14:paraId="6AB7E6FE" w14:textId="7F3E1424" w:rsidR="000552A9" w:rsidRPr="006F194C" w:rsidRDefault="009926E6" w:rsidP="00180000">
      <w:pPr>
        <w:shd w:val="clear" w:color="auto" w:fill="FFFFFF"/>
        <w:suppressAutoHyphens w:val="0"/>
        <w:autoSpaceDN/>
        <w:spacing w:after="0" w:line="240" w:lineRule="auto"/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</w:pPr>
      <w:r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 xml:space="preserve">The Oskar Halecki </w:t>
      </w:r>
      <w:proofErr w:type="spellStart"/>
      <w:r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>Institute</w:t>
      </w:r>
      <w:proofErr w:type="spellEnd"/>
      <w:r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 xml:space="preserve"> in Canada przyczynił się do </w:t>
      </w:r>
      <w:r w:rsidR="00BA3D2D"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 xml:space="preserve">pierwszej serii przez </w:t>
      </w:r>
      <w:r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>opracowani</w:t>
      </w:r>
      <w:r w:rsidR="00BA3D2D"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>e</w:t>
      </w:r>
      <w:r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 xml:space="preserve"> do tej pory czterech biogramów prof. Andrzeja Huberta Ruszkowskiego (</w:t>
      </w:r>
      <w:r w:rsidR="00BA3D2D"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>1910 – 2002), inż. Jerz</w:t>
      </w:r>
      <w:r w:rsidR="004C158D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>ego</w:t>
      </w:r>
      <w:r w:rsidR="00BA3D2D"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 xml:space="preserve"> </w:t>
      </w:r>
      <w:r w:rsidR="00BA3D2D"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lastRenderedPageBreak/>
        <w:t>Mariusz</w:t>
      </w:r>
      <w:r w:rsidR="004C158D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>a</w:t>
      </w:r>
      <w:r w:rsidR="00BA3D2D"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 xml:space="preserve"> </w:t>
      </w:r>
      <w:proofErr w:type="spellStart"/>
      <w:r w:rsidR="00BA3D2D"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>Rübenbauer</w:t>
      </w:r>
      <w:r w:rsidR="004C158D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>a</w:t>
      </w:r>
      <w:proofErr w:type="spellEnd"/>
      <w:r w:rsidR="00BA3D2D"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 xml:space="preserve"> (1906 – 1998), mec. Stefan</w:t>
      </w:r>
      <w:r w:rsidR="004C158D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>a</w:t>
      </w:r>
      <w:r w:rsidR="00BA3D2D"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 xml:space="preserve"> Niebud</w:t>
      </w:r>
      <w:r w:rsidR="004C158D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>ka</w:t>
      </w:r>
      <w:r w:rsidR="00BA3D2D"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 xml:space="preserve"> (1910 – 1943) i Jerzego Brody vel George</w:t>
      </w:r>
      <w:r w:rsidR="00E04B26"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>’</w:t>
      </w:r>
      <w:r w:rsidR="00BA3D2D"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 xml:space="preserve">a Gnata (1924 – 2003) – autorstwa dr inż. Aleksandra Macieja Jabłońskiego. </w:t>
      </w:r>
    </w:p>
    <w:p w14:paraId="3C965B38" w14:textId="77777777" w:rsidR="000552A9" w:rsidRPr="006F194C" w:rsidRDefault="000552A9" w:rsidP="00180000">
      <w:pPr>
        <w:shd w:val="clear" w:color="auto" w:fill="FFFFFF"/>
        <w:suppressAutoHyphens w:val="0"/>
        <w:autoSpaceDN/>
        <w:spacing w:after="0" w:line="240" w:lineRule="auto"/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</w:pPr>
    </w:p>
    <w:p w14:paraId="0E02DADE" w14:textId="7D14576B" w:rsidR="000552A9" w:rsidRPr="006F194C" w:rsidRDefault="000552A9" w:rsidP="00180000">
      <w:pPr>
        <w:shd w:val="clear" w:color="auto" w:fill="FFFFFF"/>
        <w:suppressAutoHyphens w:val="0"/>
        <w:autoSpaceDN/>
        <w:spacing w:after="0" w:line="240" w:lineRule="auto"/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</w:pPr>
      <w:r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 xml:space="preserve">Informacje o działalności Instytutu można znaleźć na portalu internetowym: </w:t>
      </w:r>
      <w:hyperlink r:id="rId13" w:history="1">
        <w:r w:rsidR="00E04B26" w:rsidRPr="006F194C">
          <w:rPr>
            <w:rStyle w:val="Hyperlink"/>
            <w:rFonts w:ascii="Times New Roman" w:eastAsia="Times New Roman" w:hAnsi="Times New Roman"/>
            <w:kern w:val="0"/>
            <w:sz w:val="24"/>
            <w:szCs w:val="24"/>
            <w:lang w:val="pl-PL" w:eastAsia="en-CA"/>
          </w:rPr>
          <w:t>www.idmn.pl</w:t>
        </w:r>
      </w:hyperlink>
      <w:r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>.</w:t>
      </w:r>
      <w:r w:rsidR="00E04B26"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 xml:space="preserve"> Zawiera on również dział </w:t>
      </w:r>
      <w:r w:rsidR="00E04B26" w:rsidRPr="006F194C">
        <w:rPr>
          <w:rFonts w:ascii="Times New Roman" w:eastAsia="Times New Roman" w:hAnsi="Times New Roman"/>
          <w:i/>
          <w:iCs/>
          <w:color w:val="202122"/>
          <w:kern w:val="0"/>
          <w:sz w:val="24"/>
          <w:szCs w:val="24"/>
          <w:lang w:val="pl-PL" w:eastAsia="en-CA"/>
        </w:rPr>
        <w:t>Baza Wiedzy</w:t>
      </w:r>
      <w:r w:rsidR="00E04B26"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>, a w niej dwie serie felietonów autorstwa Ryszarda Cz</w:t>
      </w:r>
      <w:r w:rsidR="004C158D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>a</w:t>
      </w:r>
      <w:r w:rsidR="00E04B26"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 xml:space="preserve">rneckiego p.t. </w:t>
      </w:r>
      <w:r w:rsidR="00E04B26" w:rsidRPr="006F194C">
        <w:rPr>
          <w:rFonts w:ascii="Times New Roman" w:eastAsia="Times New Roman" w:hAnsi="Times New Roman"/>
          <w:i/>
          <w:iCs/>
          <w:color w:val="202122"/>
          <w:kern w:val="0"/>
          <w:sz w:val="24"/>
          <w:szCs w:val="24"/>
          <w:lang w:val="pl-PL" w:eastAsia="en-CA"/>
        </w:rPr>
        <w:t>Obowiązki polskie</w:t>
      </w:r>
      <w:r w:rsidR="00E04B26"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 xml:space="preserve"> i od niedawna Aleksandra Macieja Jabłońskiego p.t. </w:t>
      </w:r>
      <w:r w:rsidR="00E04B26" w:rsidRPr="006F194C">
        <w:rPr>
          <w:rFonts w:ascii="Times New Roman" w:eastAsia="Times New Roman" w:hAnsi="Times New Roman"/>
          <w:i/>
          <w:iCs/>
          <w:color w:val="202122"/>
          <w:kern w:val="0"/>
          <w:sz w:val="24"/>
          <w:szCs w:val="24"/>
          <w:lang w:val="pl-PL" w:eastAsia="en-CA"/>
        </w:rPr>
        <w:t xml:space="preserve">Zza Atlantyku </w:t>
      </w:r>
      <w:r w:rsidR="00E04B26"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 xml:space="preserve">oraz inne artykuły publikowane na portalu IDMN - link: </w:t>
      </w:r>
      <w:hyperlink r:id="rId14" w:history="1">
        <w:r w:rsidR="00E04B26" w:rsidRPr="006F194C">
          <w:rPr>
            <w:rStyle w:val="Hyperlink"/>
            <w:rFonts w:ascii="Times New Roman" w:eastAsia="Times New Roman" w:hAnsi="Times New Roman"/>
            <w:kern w:val="0"/>
            <w:sz w:val="24"/>
            <w:szCs w:val="24"/>
            <w:lang w:val="pl-PL" w:eastAsia="en-CA"/>
          </w:rPr>
          <w:t>http://idmn.pl/baza-wiedzy/?kat=artykuly-i-publikacje</w:t>
        </w:r>
      </w:hyperlink>
      <w:r w:rsidR="00E04B26"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 xml:space="preserve">. </w:t>
      </w:r>
    </w:p>
    <w:p w14:paraId="3771C032" w14:textId="77777777" w:rsidR="000552A9" w:rsidRPr="006F194C" w:rsidRDefault="000552A9" w:rsidP="00180000">
      <w:pPr>
        <w:shd w:val="clear" w:color="auto" w:fill="FFFFFF"/>
        <w:suppressAutoHyphens w:val="0"/>
        <w:autoSpaceDN/>
        <w:spacing w:after="0" w:line="240" w:lineRule="auto"/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</w:pPr>
    </w:p>
    <w:p w14:paraId="2AEDFBC8" w14:textId="77777777" w:rsidR="000552A9" w:rsidRPr="006F194C" w:rsidRDefault="000552A9" w:rsidP="00180000">
      <w:pPr>
        <w:shd w:val="clear" w:color="auto" w:fill="FFFFFF"/>
        <w:suppressAutoHyphens w:val="0"/>
        <w:autoSpaceDN/>
        <w:spacing w:after="0" w:line="240" w:lineRule="auto"/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</w:pPr>
    </w:p>
    <w:p w14:paraId="7E2917A7" w14:textId="068943DF" w:rsidR="000552A9" w:rsidRPr="006F194C" w:rsidRDefault="000552A9" w:rsidP="00180000">
      <w:pPr>
        <w:shd w:val="clear" w:color="auto" w:fill="FFFFFF"/>
        <w:suppressAutoHyphens w:val="0"/>
        <w:autoSpaceDN/>
        <w:spacing w:after="0" w:line="240" w:lineRule="auto"/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</w:pPr>
      <w:r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>Opracował: AMJ</w:t>
      </w:r>
    </w:p>
    <w:p w14:paraId="3E7A2DA4" w14:textId="32BD005F" w:rsidR="000552A9" w:rsidRPr="006F194C" w:rsidRDefault="000552A9" w:rsidP="00180000">
      <w:pPr>
        <w:shd w:val="clear" w:color="auto" w:fill="FFFFFF"/>
        <w:suppressAutoHyphens w:val="0"/>
        <w:autoSpaceDN/>
        <w:spacing w:after="0" w:line="240" w:lineRule="auto"/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</w:pPr>
      <w:r w:rsidRPr="006F194C">
        <w:rPr>
          <w:rFonts w:ascii="Times New Roman" w:eastAsia="Times New Roman" w:hAnsi="Times New Roman"/>
          <w:color w:val="202122"/>
          <w:kern w:val="0"/>
          <w:sz w:val="24"/>
          <w:szCs w:val="24"/>
          <w:lang w:val="pl-PL" w:eastAsia="en-CA"/>
        </w:rPr>
        <w:t>Ottawa, 18/08/2023</w:t>
      </w:r>
    </w:p>
    <w:sectPr w:rsidR="000552A9" w:rsidRPr="006F194C">
      <w:foot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331CF" w14:textId="77777777" w:rsidR="009F27F0" w:rsidRDefault="009F27F0" w:rsidP="00180000">
      <w:pPr>
        <w:spacing w:after="0" w:line="240" w:lineRule="auto"/>
      </w:pPr>
      <w:r>
        <w:separator/>
      </w:r>
    </w:p>
  </w:endnote>
  <w:endnote w:type="continuationSeparator" w:id="0">
    <w:p w14:paraId="200FF3B3" w14:textId="77777777" w:rsidR="009F27F0" w:rsidRDefault="009F27F0" w:rsidP="00180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0042068"/>
      <w:docPartObj>
        <w:docPartGallery w:val="Page Numbers (Bottom of Page)"/>
        <w:docPartUnique/>
      </w:docPartObj>
    </w:sdtPr>
    <w:sdtContent>
      <w:p w14:paraId="2F44BE6D" w14:textId="5CE6A83A" w:rsidR="00180000" w:rsidRDefault="0018000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3B0A5336" w14:textId="77777777" w:rsidR="00180000" w:rsidRDefault="0018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B4F98" w14:textId="77777777" w:rsidR="009F27F0" w:rsidRDefault="009F27F0" w:rsidP="00180000">
      <w:pPr>
        <w:spacing w:after="0" w:line="240" w:lineRule="auto"/>
      </w:pPr>
      <w:r>
        <w:separator/>
      </w:r>
    </w:p>
  </w:footnote>
  <w:footnote w:type="continuationSeparator" w:id="0">
    <w:p w14:paraId="21B45901" w14:textId="77777777" w:rsidR="009F27F0" w:rsidRDefault="009F27F0" w:rsidP="001800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63EF9"/>
    <w:multiLevelType w:val="hybridMultilevel"/>
    <w:tmpl w:val="240EAC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A79E2"/>
    <w:multiLevelType w:val="multilevel"/>
    <w:tmpl w:val="52B69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032437">
    <w:abstractNumId w:val="1"/>
  </w:num>
  <w:num w:numId="2" w16cid:durableId="770465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02C"/>
    <w:rsid w:val="000068AA"/>
    <w:rsid w:val="000552A9"/>
    <w:rsid w:val="00075805"/>
    <w:rsid w:val="00180000"/>
    <w:rsid w:val="001D0C90"/>
    <w:rsid w:val="002F24D3"/>
    <w:rsid w:val="00302B03"/>
    <w:rsid w:val="003B5D0D"/>
    <w:rsid w:val="00471742"/>
    <w:rsid w:val="004C158D"/>
    <w:rsid w:val="005072F9"/>
    <w:rsid w:val="00535D16"/>
    <w:rsid w:val="006846FB"/>
    <w:rsid w:val="006F194C"/>
    <w:rsid w:val="007023D5"/>
    <w:rsid w:val="00723833"/>
    <w:rsid w:val="00787D67"/>
    <w:rsid w:val="007C2EB3"/>
    <w:rsid w:val="008A4BB0"/>
    <w:rsid w:val="008F15C0"/>
    <w:rsid w:val="00910CE3"/>
    <w:rsid w:val="00933215"/>
    <w:rsid w:val="00967E32"/>
    <w:rsid w:val="009926E6"/>
    <w:rsid w:val="009F27F0"/>
    <w:rsid w:val="00A8035D"/>
    <w:rsid w:val="00AA024F"/>
    <w:rsid w:val="00AF40F7"/>
    <w:rsid w:val="00B2502C"/>
    <w:rsid w:val="00B921A2"/>
    <w:rsid w:val="00BA3D2D"/>
    <w:rsid w:val="00C90E14"/>
    <w:rsid w:val="00D42C81"/>
    <w:rsid w:val="00E04B26"/>
    <w:rsid w:val="00E65039"/>
    <w:rsid w:val="00EB73AA"/>
    <w:rsid w:val="00EC2532"/>
    <w:rsid w:val="00FC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E46F9"/>
  <w15:chartTrackingRefBased/>
  <w15:docId w15:val="{D2FC06F0-62DB-4F91-9EF6-E85BF300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02C"/>
    <w:pPr>
      <w:suppressAutoHyphens/>
      <w:autoSpaceDN w:val="0"/>
      <w:spacing w:line="242" w:lineRule="auto"/>
    </w:pPr>
    <w:rPr>
      <w:rFonts w:ascii="Calibri" w:eastAsia="Calibri" w:hAnsi="Calibri" w:cs="Times New Roman"/>
      <w:kern w:val="3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C25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253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EC253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C2532"/>
    <w:rPr>
      <w:rFonts w:ascii="Calibri" w:eastAsia="Calibri" w:hAnsi="Calibri" w:cs="Times New Roman"/>
      <w:kern w:val="3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532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C2532"/>
    <w:rPr>
      <w:rFonts w:eastAsiaTheme="minorEastAsia"/>
      <w:color w:val="5A5A5A" w:themeColor="text1" w:themeTint="A5"/>
      <w:spacing w:val="15"/>
      <w:kern w:val="3"/>
      <w14:ligatures w14:val="none"/>
    </w:rPr>
  </w:style>
  <w:style w:type="character" w:styleId="Hyperlink">
    <w:name w:val="Hyperlink"/>
    <w:basedOn w:val="DefaultParagraphFont"/>
    <w:uiPriority w:val="99"/>
    <w:unhideWhenUsed/>
    <w:rsid w:val="00D42C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2C8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800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00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000"/>
    <w:rPr>
      <w:rFonts w:ascii="Calibri" w:eastAsia="Calibri" w:hAnsi="Calibri" w:cs="Times New Roman"/>
      <w:kern w:val="3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800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000"/>
    <w:rPr>
      <w:rFonts w:ascii="Calibri" w:eastAsia="Calibri" w:hAnsi="Calibri" w:cs="Times New Roman"/>
      <w:kern w:val="3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04B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5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idm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neriton.pl/kategoria-produktu/slowniki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dmn.pl/rada-programowa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dmn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idmn.pl/baza-wiedzy/?kat=artykuly-i-publikac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1560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Jablonski</dc:creator>
  <cp:keywords/>
  <dc:description/>
  <cp:lastModifiedBy>Alexander Jablonski</cp:lastModifiedBy>
  <cp:revision>2</cp:revision>
  <cp:lastPrinted>2023-08-18T22:19:00Z</cp:lastPrinted>
  <dcterms:created xsi:type="dcterms:W3CDTF">2023-08-19T02:08:00Z</dcterms:created>
  <dcterms:modified xsi:type="dcterms:W3CDTF">2023-08-19T02:08:00Z</dcterms:modified>
</cp:coreProperties>
</file>